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AF" w:rsidRDefault="00D808AF" w:rsidP="00D808AF">
      <w:pPr>
        <w:ind w:firstLine="4"/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D1CE77D" wp14:editId="28E95F5C">
            <wp:extent cx="552450" cy="723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AF" w:rsidRDefault="00D808AF" w:rsidP="00D808AF">
      <w:pPr>
        <w:pStyle w:val="a3"/>
        <w:ind w:firstLine="0"/>
        <w:jc w:val="center"/>
        <w:rPr>
          <w:rFonts w:ascii="Times New Roman" w:hAnsi="Times New Roman" w:cs="Times New Roman"/>
          <w:b/>
          <w:bCs/>
          <w:spacing w:val="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22"/>
          <w:sz w:val="28"/>
          <w:szCs w:val="28"/>
          <w:lang w:val="uk-UA"/>
        </w:rPr>
        <w:t>Україна</w:t>
      </w:r>
    </w:p>
    <w:p w:rsidR="00D808AF" w:rsidRDefault="00D808AF" w:rsidP="00D808AF">
      <w:pPr>
        <w:pStyle w:val="a3"/>
        <w:ind w:firstLine="0"/>
        <w:jc w:val="center"/>
        <w:rPr>
          <w:rFonts w:ascii="Times New Roman" w:hAnsi="Times New Roman" w:cs="Times New Roman"/>
          <w:b/>
          <w:bCs/>
          <w:spacing w:val="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22"/>
          <w:sz w:val="28"/>
          <w:szCs w:val="28"/>
          <w:lang w:val="uk-UA"/>
        </w:rPr>
        <w:t>ЖИТОМИРСЬКА ОБЛАСНА РАДА</w:t>
      </w:r>
    </w:p>
    <w:p w:rsidR="00D808AF" w:rsidRDefault="00D808AF" w:rsidP="00D808AF">
      <w:pPr>
        <w:shd w:val="clear" w:color="auto" w:fill="FFFFFF"/>
        <w:adjustRightInd w:val="0"/>
        <w:jc w:val="center"/>
        <w:rPr>
          <w:sz w:val="28"/>
          <w:szCs w:val="28"/>
          <w:lang w:val="uk-UA"/>
        </w:rPr>
      </w:pPr>
    </w:p>
    <w:p w:rsidR="00D808AF" w:rsidRDefault="00D808AF" w:rsidP="00D808AF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 38</w:t>
      </w:r>
    </w:p>
    <w:p w:rsidR="00D808AF" w:rsidRDefault="00D808AF" w:rsidP="00D808AF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D808AF" w:rsidRDefault="00D808AF" w:rsidP="00D808AF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засідання постійної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комісії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pacing w:val="-1"/>
          <w:sz w:val="28"/>
          <w:szCs w:val="28"/>
          <w:lang w:val="uk-UA"/>
        </w:rPr>
        <w:t>з  питань  бюджету  і  комунальної  власності</w:t>
      </w:r>
    </w:p>
    <w:p w:rsidR="00D808AF" w:rsidRDefault="00D808AF" w:rsidP="00D808AF">
      <w:pPr>
        <w:shd w:val="clear" w:color="auto" w:fill="FFFFFF"/>
        <w:adjustRightInd w:val="0"/>
        <w:jc w:val="center"/>
        <w:rPr>
          <w:b/>
          <w:sz w:val="16"/>
          <w:szCs w:val="16"/>
          <w:lang w:val="uk-UA"/>
        </w:rPr>
      </w:pPr>
    </w:p>
    <w:p w:rsidR="00D808AF" w:rsidRDefault="00D808AF" w:rsidP="00D808AF">
      <w:pPr>
        <w:shd w:val="clear" w:color="auto" w:fill="FFFFFF"/>
        <w:adjustRightInd w:val="0"/>
        <w:jc w:val="both"/>
        <w:rPr>
          <w:sz w:val="28"/>
          <w:szCs w:val="28"/>
          <w:lang w:val="uk-UA"/>
        </w:rPr>
      </w:pPr>
    </w:p>
    <w:p w:rsidR="00D808AF" w:rsidRDefault="00D808AF" w:rsidP="00D808AF">
      <w:pPr>
        <w:shd w:val="clear" w:color="auto" w:fill="FFFFFF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9 липня  2014 року                                                                 м. Житомир</w:t>
      </w:r>
    </w:p>
    <w:p w:rsidR="00D808AF" w:rsidRDefault="00D808AF" w:rsidP="00D808AF">
      <w:pPr>
        <w:jc w:val="both"/>
        <w:rPr>
          <w:b/>
          <w:sz w:val="16"/>
          <w:szCs w:val="16"/>
          <w:lang w:val="uk-UA"/>
        </w:rPr>
      </w:pPr>
    </w:p>
    <w:p w:rsidR="00D808AF" w:rsidRDefault="00D808AF" w:rsidP="00D808A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 депутати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Кропачов</w:t>
      </w:r>
      <w:proofErr w:type="spellEnd"/>
      <w:r>
        <w:rPr>
          <w:sz w:val="28"/>
          <w:szCs w:val="28"/>
          <w:lang w:val="uk-UA"/>
        </w:rPr>
        <w:t xml:space="preserve"> Д.І.- голова постійної комісії,  Білецький О.М.,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Сербін</w:t>
      </w:r>
      <w:proofErr w:type="spellEnd"/>
      <w:r>
        <w:rPr>
          <w:sz w:val="28"/>
          <w:szCs w:val="28"/>
          <w:lang w:val="uk-UA"/>
        </w:rPr>
        <w:t xml:space="preserve"> П.А., Стах В.М., Тимошенко М.М., Ломаков Г.М., Іваницька Т.В., Дяченко А.В., Яцкевич В.М. – члени комісії.</w:t>
      </w:r>
    </w:p>
    <w:p w:rsidR="00D808AF" w:rsidRPr="00413A77" w:rsidRDefault="00D808AF" w:rsidP="00D808AF">
      <w:pPr>
        <w:jc w:val="both"/>
        <w:rPr>
          <w:sz w:val="16"/>
          <w:szCs w:val="16"/>
          <w:lang w:val="uk-UA"/>
        </w:rPr>
      </w:pPr>
    </w:p>
    <w:p w:rsidR="00D808AF" w:rsidRPr="00413A77" w:rsidRDefault="00D808AF" w:rsidP="00D808AF">
      <w:pPr>
        <w:tabs>
          <w:tab w:val="left" w:pos="2813"/>
        </w:tabs>
        <w:jc w:val="center"/>
        <w:rPr>
          <w:sz w:val="16"/>
          <w:szCs w:val="16"/>
          <w:lang w:val="uk-UA"/>
        </w:rPr>
      </w:pPr>
    </w:p>
    <w:p w:rsidR="00D808AF" w:rsidRDefault="00D808AF" w:rsidP="00D808AF">
      <w:pPr>
        <w:tabs>
          <w:tab w:val="left" w:pos="2813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 денний:</w:t>
      </w:r>
    </w:p>
    <w:p w:rsidR="00D808AF" w:rsidRPr="00413A77" w:rsidRDefault="00D808AF" w:rsidP="00D808AF">
      <w:pPr>
        <w:tabs>
          <w:tab w:val="left" w:pos="2813"/>
        </w:tabs>
        <w:jc w:val="center"/>
        <w:rPr>
          <w:b/>
          <w:bCs/>
          <w:sz w:val="16"/>
          <w:szCs w:val="16"/>
          <w:lang w:val="uk-UA"/>
        </w:rPr>
      </w:pPr>
    </w:p>
    <w:p w:rsidR="00D808AF" w:rsidRPr="00D808AF" w:rsidRDefault="00D808AF" w:rsidP="00413A7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  <w:lang w:val="uk-UA"/>
        </w:rPr>
      </w:pPr>
      <w:r w:rsidRPr="00D808AF">
        <w:rPr>
          <w:color w:val="000000"/>
          <w:sz w:val="28"/>
          <w:szCs w:val="28"/>
          <w:lang w:val="uk-UA"/>
        </w:rPr>
        <w:t>Про погодження використання коштів, виділених з обласного бюджету для матеріально-технічного забезпечення 10-го батальйону територіальної оборони.</w:t>
      </w:r>
    </w:p>
    <w:p w:rsidR="00413A77" w:rsidRDefault="00413A77" w:rsidP="00D808AF">
      <w:pPr>
        <w:rPr>
          <w:b/>
          <w:sz w:val="28"/>
          <w:szCs w:val="28"/>
          <w:lang w:val="uk-UA"/>
        </w:rPr>
      </w:pPr>
    </w:p>
    <w:p w:rsidR="00D808AF" w:rsidRDefault="00413A77" w:rsidP="00D808AF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ab/>
      </w:r>
      <w:r w:rsidR="00D808AF">
        <w:rPr>
          <w:rFonts w:eastAsia="Calibri"/>
          <w:b/>
          <w:bCs/>
          <w:sz w:val="28"/>
          <w:szCs w:val="28"/>
          <w:lang w:val="uk-UA"/>
        </w:rPr>
        <w:t xml:space="preserve">Слухали: </w:t>
      </w:r>
      <w:r w:rsidR="00925ED3">
        <w:rPr>
          <w:rFonts w:eastAsia="Calibri"/>
          <w:bCs/>
          <w:sz w:val="28"/>
          <w:szCs w:val="28"/>
          <w:lang w:val="uk-UA"/>
        </w:rPr>
        <w:t>Івченка В.С- заступника військового комісара Житомирського обласного військового комісаріату</w:t>
      </w:r>
      <w:r w:rsidR="00D808AF">
        <w:rPr>
          <w:rFonts w:eastAsia="Calibri"/>
          <w:bCs/>
          <w:sz w:val="28"/>
          <w:szCs w:val="28"/>
          <w:lang w:val="uk-UA" w:eastAsia="en-US"/>
        </w:rPr>
        <w:t xml:space="preserve">, який проінформував з питання про </w:t>
      </w:r>
      <w:r w:rsidR="00925ED3" w:rsidRPr="00925ED3">
        <w:rPr>
          <w:rFonts w:eastAsia="Calibri"/>
          <w:bCs/>
          <w:sz w:val="28"/>
          <w:szCs w:val="28"/>
          <w:lang w:val="uk-UA" w:eastAsia="en-US"/>
        </w:rPr>
        <w:t>погодження використання коштів, виділених з обласного бюджету для матеріально-технічного забезпечення 10-го батальйону територіальної оборони.</w:t>
      </w:r>
    </w:p>
    <w:p w:rsidR="00413A77" w:rsidRDefault="00413A77" w:rsidP="00D808AF">
      <w:pPr>
        <w:shd w:val="clear" w:color="auto" w:fill="FFFFFF"/>
        <w:ind w:firstLine="56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413A77" w:rsidRPr="00413A77" w:rsidRDefault="00D808AF" w:rsidP="00413A77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Вирішили</w:t>
      </w:r>
      <w:r>
        <w:rPr>
          <w:rFonts w:eastAsia="Calibri"/>
          <w:color w:val="000000"/>
          <w:sz w:val="28"/>
          <w:szCs w:val="28"/>
          <w:lang w:val="uk-UA"/>
        </w:rPr>
        <w:t xml:space="preserve">: </w:t>
      </w:r>
      <w:r w:rsidR="00413A77" w:rsidRPr="00413A77">
        <w:rPr>
          <w:bCs/>
          <w:color w:val="000000"/>
          <w:spacing w:val="-1"/>
          <w:sz w:val="28"/>
          <w:szCs w:val="28"/>
          <w:lang w:val="uk-UA"/>
        </w:rPr>
        <w:t>Погодити використання коштів у сумі 2497,9 тис. грн., виділених з обласного бюджету для матеріально-технічного забезпечення 10-го батальйону територіальної оборони для закупівлі наступного спорядження:</w:t>
      </w:r>
    </w:p>
    <w:p w:rsidR="00413A77" w:rsidRPr="00413A77" w:rsidRDefault="00413A77" w:rsidP="00413A77">
      <w:pPr>
        <w:widowControl w:val="0"/>
        <w:autoSpaceDE w:val="0"/>
        <w:autoSpaceDN w:val="0"/>
        <w:adjustRightInd w:val="0"/>
        <w:ind w:firstLine="397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413A77">
        <w:rPr>
          <w:bCs/>
          <w:color w:val="000000"/>
          <w:spacing w:val="-1"/>
          <w:sz w:val="28"/>
          <w:szCs w:val="28"/>
          <w:lang w:val="uk-UA"/>
        </w:rPr>
        <w:t xml:space="preserve">бронежилети - у кількості 302 од. на загальну суму 1570,4 тис. </w:t>
      </w:r>
      <w:proofErr w:type="spellStart"/>
      <w:r w:rsidRPr="00413A77">
        <w:rPr>
          <w:bCs/>
          <w:color w:val="000000"/>
          <w:spacing w:val="-1"/>
          <w:sz w:val="28"/>
          <w:szCs w:val="28"/>
          <w:lang w:val="uk-UA"/>
        </w:rPr>
        <w:t>грн</w:t>
      </w:r>
      <w:proofErr w:type="spellEnd"/>
      <w:r w:rsidRPr="00413A77">
        <w:rPr>
          <w:bCs/>
          <w:color w:val="000000"/>
          <w:spacing w:val="-1"/>
          <w:sz w:val="28"/>
          <w:szCs w:val="28"/>
          <w:lang w:val="uk-UA"/>
        </w:rPr>
        <w:t>;</w:t>
      </w:r>
    </w:p>
    <w:p w:rsidR="00413A77" w:rsidRPr="00413A77" w:rsidRDefault="00413A77" w:rsidP="00413A77">
      <w:pPr>
        <w:widowControl w:val="0"/>
        <w:autoSpaceDE w:val="0"/>
        <w:autoSpaceDN w:val="0"/>
        <w:adjustRightInd w:val="0"/>
        <w:ind w:firstLine="397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413A77">
        <w:rPr>
          <w:bCs/>
          <w:color w:val="000000"/>
          <w:spacing w:val="-1"/>
          <w:sz w:val="28"/>
          <w:szCs w:val="28"/>
          <w:lang w:val="uk-UA"/>
        </w:rPr>
        <w:t xml:space="preserve">шоломи </w:t>
      </w:r>
      <w:proofErr w:type="spellStart"/>
      <w:r w:rsidRPr="00413A77">
        <w:rPr>
          <w:bCs/>
          <w:color w:val="000000"/>
          <w:spacing w:val="-1"/>
          <w:sz w:val="28"/>
          <w:szCs w:val="28"/>
          <w:lang w:val="uk-UA"/>
        </w:rPr>
        <w:t>кевларові</w:t>
      </w:r>
      <w:proofErr w:type="spellEnd"/>
      <w:r w:rsidRPr="00413A77">
        <w:rPr>
          <w:bCs/>
          <w:color w:val="000000"/>
          <w:spacing w:val="-1"/>
          <w:sz w:val="28"/>
          <w:szCs w:val="28"/>
          <w:lang w:val="uk-UA"/>
        </w:rPr>
        <w:t xml:space="preserve"> захисні - у кількості 301 од. на загальну суму                752,5 тис. грн.;</w:t>
      </w:r>
    </w:p>
    <w:p w:rsidR="00413A77" w:rsidRPr="00413A77" w:rsidRDefault="00413A77" w:rsidP="00413A77">
      <w:pPr>
        <w:widowControl w:val="0"/>
        <w:autoSpaceDE w:val="0"/>
        <w:autoSpaceDN w:val="0"/>
        <w:adjustRightInd w:val="0"/>
        <w:ind w:firstLine="397"/>
        <w:jc w:val="both"/>
        <w:rPr>
          <w:bCs/>
          <w:color w:val="000000"/>
          <w:spacing w:val="-1"/>
          <w:sz w:val="28"/>
          <w:szCs w:val="28"/>
          <w:lang w:val="uk-UA"/>
        </w:rPr>
      </w:pPr>
      <w:proofErr w:type="spellStart"/>
      <w:r w:rsidRPr="00413A77">
        <w:rPr>
          <w:bCs/>
          <w:color w:val="000000"/>
          <w:spacing w:val="-1"/>
          <w:sz w:val="28"/>
          <w:szCs w:val="28"/>
          <w:lang w:val="uk-UA"/>
        </w:rPr>
        <w:t>тепловізори</w:t>
      </w:r>
      <w:proofErr w:type="spellEnd"/>
      <w:r w:rsidRPr="00413A77">
        <w:rPr>
          <w:bCs/>
          <w:color w:val="000000"/>
          <w:spacing w:val="-1"/>
          <w:sz w:val="28"/>
          <w:szCs w:val="28"/>
          <w:lang w:val="uk-UA"/>
        </w:rPr>
        <w:t xml:space="preserve"> - у кількості 5 од. на загальну суму 175,0 тис. грн.</w:t>
      </w:r>
    </w:p>
    <w:p w:rsidR="00D808AF" w:rsidRDefault="00D808AF" w:rsidP="00D808AF">
      <w:pPr>
        <w:jc w:val="center"/>
        <w:rPr>
          <w:sz w:val="28"/>
          <w:szCs w:val="28"/>
          <w:lang w:val="uk-UA"/>
        </w:rPr>
      </w:pPr>
    </w:p>
    <w:p w:rsidR="00413A77" w:rsidRPr="00413A77" w:rsidRDefault="00D808AF" w:rsidP="00413A77">
      <w:pPr>
        <w:jc w:val="center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>
        <w:rPr>
          <w:rFonts w:eastAsia="Calibri"/>
          <w:color w:val="000000"/>
          <w:sz w:val="28"/>
          <w:szCs w:val="28"/>
          <w:lang w:val="uk-UA"/>
        </w:rPr>
        <w:t>одноголосно.</w:t>
      </w:r>
    </w:p>
    <w:p w:rsidR="00D808AF" w:rsidRDefault="00D808AF" w:rsidP="00D808AF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прийнято. </w:t>
      </w:r>
    </w:p>
    <w:p w:rsidR="00D808AF" w:rsidRDefault="00D808AF" w:rsidP="00D808AF">
      <w:pPr>
        <w:jc w:val="center"/>
        <w:rPr>
          <w:sz w:val="28"/>
          <w:szCs w:val="28"/>
          <w:lang w:val="uk-UA"/>
        </w:rPr>
      </w:pPr>
    </w:p>
    <w:p w:rsidR="00D808AF" w:rsidRDefault="00D808AF" w:rsidP="00D808AF">
      <w:pPr>
        <w:jc w:val="right"/>
        <w:rPr>
          <w:sz w:val="28"/>
          <w:szCs w:val="28"/>
          <w:lang w:val="uk-UA"/>
        </w:rPr>
      </w:pPr>
    </w:p>
    <w:p w:rsidR="00D808AF" w:rsidRDefault="00D808AF" w:rsidP="00D808AF">
      <w:pPr>
        <w:jc w:val="both"/>
        <w:rPr>
          <w:sz w:val="28"/>
          <w:szCs w:val="28"/>
          <w:lang w:val="uk-UA"/>
        </w:rPr>
      </w:pPr>
    </w:p>
    <w:p w:rsidR="00D808AF" w:rsidRDefault="00D808AF" w:rsidP="00D808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Д.І. </w:t>
      </w:r>
      <w:proofErr w:type="spellStart"/>
      <w:r>
        <w:rPr>
          <w:sz w:val="28"/>
          <w:szCs w:val="28"/>
          <w:lang w:val="uk-UA"/>
        </w:rPr>
        <w:t>Кропачов</w:t>
      </w:r>
      <w:proofErr w:type="spellEnd"/>
    </w:p>
    <w:p w:rsidR="00D808AF" w:rsidRDefault="00D808AF" w:rsidP="00D808AF">
      <w:pPr>
        <w:jc w:val="both"/>
        <w:rPr>
          <w:sz w:val="28"/>
          <w:szCs w:val="28"/>
          <w:lang w:val="uk-UA"/>
        </w:rPr>
      </w:pPr>
    </w:p>
    <w:p w:rsidR="00D808AF" w:rsidRDefault="00D808AF" w:rsidP="00D808AF">
      <w:pPr>
        <w:jc w:val="both"/>
        <w:rPr>
          <w:sz w:val="28"/>
          <w:szCs w:val="28"/>
          <w:lang w:val="uk-UA"/>
        </w:rPr>
      </w:pPr>
    </w:p>
    <w:p w:rsidR="00D808AF" w:rsidRDefault="00D808AF" w:rsidP="00D808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секретаря комісії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Білецький</w:t>
      </w:r>
    </w:p>
    <w:p w:rsidR="00B03471" w:rsidRPr="00D808AF" w:rsidRDefault="00B03471">
      <w:pPr>
        <w:rPr>
          <w:lang w:val="uk-UA"/>
        </w:rPr>
      </w:pPr>
    </w:p>
    <w:sectPr w:rsidR="00B03471" w:rsidRPr="00D808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742"/>
    <w:multiLevelType w:val="hybridMultilevel"/>
    <w:tmpl w:val="DB4CB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0085"/>
    <w:multiLevelType w:val="hybridMultilevel"/>
    <w:tmpl w:val="B032F752"/>
    <w:lvl w:ilvl="0" w:tplc="928A4B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AF"/>
    <w:rsid w:val="000D672C"/>
    <w:rsid w:val="003237D6"/>
    <w:rsid w:val="00413A77"/>
    <w:rsid w:val="006B1C1D"/>
    <w:rsid w:val="00925ED3"/>
    <w:rsid w:val="00A34485"/>
    <w:rsid w:val="00B03471"/>
    <w:rsid w:val="00D808AF"/>
    <w:rsid w:val="00D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D808AF"/>
    <w:pPr>
      <w:ind w:firstLine="851"/>
    </w:pPr>
    <w:rPr>
      <w:rFonts w:ascii="Antiqua" w:hAnsi="Antiqua" w:cs="Antiqua"/>
      <w:sz w:val="26"/>
      <w:szCs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80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8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D80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D808AF"/>
    <w:pPr>
      <w:ind w:firstLine="851"/>
    </w:pPr>
    <w:rPr>
      <w:rFonts w:ascii="Antiqua" w:hAnsi="Antiqua" w:cs="Antiqua"/>
      <w:sz w:val="26"/>
      <w:szCs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80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8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D8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2</cp:revision>
  <cp:lastPrinted>2014-07-15T14:01:00Z</cp:lastPrinted>
  <dcterms:created xsi:type="dcterms:W3CDTF">2014-07-11T06:41:00Z</dcterms:created>
  <dcterms:modified xsi:type="dcterms:W3CDTF">2014-07-15T14:06:00Z</dcterms:modified>
</cp:coreProperties>
</file>