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D4" w:rsidRDefault="00617FD4" w:rsidP="002B082A">
      <w:pPr>
        <w:pStyle w:val="a3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Додаток </w:t>
      </w:r>
    </w:p>
    <w:p w:rsidR="00617FD4" w:rsidRDefault="00617FD4" w:rsidP="002B082A">
      <w:pPr>
        <w:pStyle w:val="a3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 рішення  обласної ради </w:t>
      </w:r>
    </w:p>
    <w:p w:rsidR="00617FD4" w:rsidRDefault="00617FD4" w:rsidP="002B082A">
      <w:pPr>
        <w:pStyle w:val="a3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8F614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від  22.12.16 </w:t>
      </w:r>
      <w:r w:rsidR="00C519C4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1C734D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№ </w:t>
      </w:r>
      <w:r w:rsidR="005E5AB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C519C4">
        <w:rPr>
          <w:rFonts w:ascii="Times New Roman" w:eastAsia="MS Mincho" w:hAnsi="Times New Roman" w:cs="Times New Roman"/>
          <w:sz w:val="28"/>
          <w:szCs w:val="28"/>
          <w:lang w:val="uk-UA"/>
        </w:rPr>
        <w:t>450</w:t>
      </w:r>
    </w:p>
    <w:p w:rsidR="00617FD4" w:rsidRDefault="00617FD4" w:rsidP="002B082A">
      <w:pPr>
        <w:pStyle w:val="a3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17FD4" w:rsidRDefault="00617FD4" w:rsidP="002B082A">
      <w:pPr>
        <w:pStyle w:val="a3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17FD4" w:rsidRDefault="00617FD4" w:rsidP="002B082A">
      <w:pPr>
        <w:pStyle w:val="a3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7281B" w:rsidRDefault="0037281B" w:rsidP="002B082A">
      <w:pPr>
        <w:pStyle w:val="a3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17FD4" w:rsidRDefault="00617FD4" w:rsidP="002B082A">
      <w:pPr>
        <w:pStyle w:val="a3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  <w:t>КОНТРАКТ</w:t>
      </w:r>
    </w:p>
    <w:p w:rsidR="009F3105" w:rsidRPr="005047DA" w:rsidRDefault="00617FD4" w:rsidP="005047DA">
      <w:pPr>
        <w:pStyle w:val="a3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з головним лікарем</w:t>
      </w:r>
      <w:r w:rsidR="005E5AB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5E5ABC" w:rsidRPr="005E5A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обласного медичного центру </w:t>
      </w:r>
      <w:proofErr w:type="spellStart"/>
      <w:r w:rsidR="005E5ABC" w:rsidRPr="005E5AB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вертебрології</w:t>
      </w:r>
      <w:proofErr w:type="spellEnd"/>
      <w:r w:rsidR="005E5ABC" w:rsidRPr="005E5A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 реабілітації</w:t>
      </w:r>
      <w:r w:rsidR="005E5ABC">
        <w:rPr>
          <w:bCs/>
          <w:sz w:val="28"/>
          <w:szCs w:val="28"/>
          <w:lang w:val="uk-UA"/>
        </w:rPr>
        <w:t xml:space="preserve"> </w:t>
      </w:r>
      <w:r w:rsidR="005047DA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Житомирської обласної ради,</w:t>
      </w:r>
    </w:p>
    <w:p w:rsidR="00617FD4" w:rsidRDefault="00617FD4" w:rsidP="00DB1BA6">
      <w:pPr>
        <w:pStyle w:val="a3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</w:t>
      </w:r>
      <w:r w:rsidR="0037281B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сіл, селищ, міст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області</w:t>
      </w:r>
    </w:p>
    <w:p w:rsidR="00617FD4" w:rsidRDefault="00617FD4" w:rsidP="002B082A">
      <w:pPr>
        <w:pStyle w:val="a3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17FD4" w:rsidRDefault="00617FD4" w:rsidP="002B082A">
      <w:pPr>
        <w:pStyle w:val="a3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17FD4" w:rsidRDefault="00617FD4" w:rsidP="002B082A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17FD4" w:rsidRPr="00872981" w:rsidRDefault="00617FD4" w:rsidP="002B082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м. Житомир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                    </w:t>
      </w:r>
      <w:r w:rsidR="00DB00A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</w:t>
      </w:r>
      <w:r w:rsidR="006C2E7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B00A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</w:t>
      </w:r>
      <w:r w:rsidR="005E5ABC">
        <w:rPr>
          <w:rFonts w:ascii="Times New Roman" w:eastAsia="MS Mincho" w:hAnsi="Times New Roman" w:cs="Times New Roman"/>
          <w:sz w:val="28"/>
          <w:szCs w:val="28"/>
          <w:lang w:val="uk-UA"/>
        </w:rPr>
        <w:t>22 грудня</w:t>
      </w:r>
      <w:r w:rsidR="005047D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2016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року </w:t>
      </w:r>
    </w:p>
    <w:p w:rsidR="00617FD4" w:rsidRDefault="00617FD4" w:rsidP="002B082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17FD4" w:rsidRDefault="00617FD4" w:rsidP="002B082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9F3105" w:rsidRDefault="00617FD4" w:rsidP="002B082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</w:p>
    <w:p w:rsidR="00617FD4" w:rsidRDefault="00617FD4" w:rsidP="009F3105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Обласна рада, іменована далі Орган управління майном, в особі голови обласної ради  </w:t>
      </w:r>
      <w:r w:rsidR="005E5AB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Ширми Володимира Васильовича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, з однієї сторони, та громадянин</w:t>
      </w:r>
      <w:r w:rsidR="005047D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5ABC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Торбас</w:t>
      </w:r>
      <w:proofErr w:type="spellEnd"/>
      <w:r w:rsidR="005E5ABC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Олександр Михайлович</w:t>
      </w:r>
      <w:r w:rsidRPr="009F3105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іменований далі Керівник, з другої сторони, уклали цей контракт про таке:</w:t>
      </w:r>
    </w:p>
    <w:p w:rsidR="00617FD4" w:rsidRDefault="005E5ABC" w:rsidP="002B082A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Торбас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О.М.</w:t>
      </w:r>
      <w:r w:rsidR="005047D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617FD4">
        <w:rPr>
          <w:rFonts w:ascii="Times New Roman" w:eastAsia="MS Mincho" w:hAnsi="Times New Roman" w:cs="Times New Roman"/>
          <w:sz w:val="28"/>
          <w:szCs w:val="28"/>
          <w:lang w:val="uk-UA"/>
        </w:rPr>
        <w:t>призначається на посаду головного лікаря</w:t>
      </w:r>
      <w:r w:rsidRPr="005E5ABC">
        <w:rPr>
          <w:bCs/>
          <w:sz w:val="28"/>
          <w:szCs w:val="28"/>
          <w:lang w:val="uk-UA"/>
        </w:rPr>
        <w:t xml:space="preserve"> </w:t>
      </w:r>
      <w:r w:rsidRPr="005E5A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обласного медичного центру </w:t>
      </w:r>
      <w:proofErr w:type="spellStart"/>
      <w:r w:rsidRPr="005E5ABC">
        <w:rPr>
          <w:rFonts w:ascii="Times New Roman" w:hAnsi="Times New Roman" w:cs="Times New Roman"/>
          <w:bCs/>
          <w:sz w:val="28"/>
          <w:szCs w:val="28"/>
          <w:lang w:val="uk-UA"/>
        </w:rPr>
        <w:t>вертебрології</w:t>
      </w:r>
      <w:proofErr w:type="spellEnd"/>
      <w:r w:rsidRPr="005E5A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реабілітації</w:t>
      </w:r>
      <w:r w:rsidRPr="005E5AB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617FD4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Житомирської обласної ради  на строк з </w:t>
      </w:r>
      <w:r w:rsidR="00DA2BB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23 лютого </w:t>
      </w:r>
      <w:r w:rsidR="00CD4DDF">
        <w:rPr>
          <w:rFonts w:ascii="Times New Roman" w:eastAsia="MS Mincho" w:hAnsi="Times New Roman" w:cs="Times New Roman"/>
          <w:sz w:val="28"/>
          <w:szCs w:val="28"/>
          <w:lang w:val="uk-UA"/>
        </w:rPr>
        <w:t>201</w:t>
      </w:r>
      <w:r w:rsidR="00DA2BBC">
        <w:rPr>
          <w:rFonts w:ascii="Times New Roman" w:eastAsia="MS Mincho" w:hAnsi="Times New Roman" w:cs="Times New Roman"/>
          <w:sz w:val="28"/>
          <w:szCs w:val="28"/>
          <w:lang w:val="uk-UA"/>
        </w:rPr>
        <w:t>7</w:t>
      </w:r>
      <w:r w:rsidR="00CD4DD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617FD4">
        <w:rPr>
          <w:rFonts w:ascii="Times New Roman" w:eastAsia="MS Mincho" w:hAnsi="Times New Roman" w:cs="Times New Roman"/>
          <w:sz w:val="28"/>
          <w:szCs w:val="28"/>
          <w:lang w:val="uk-UA"/>
        </w:rPr>
        <w:t>рок</w:t>
      </w:r>
      <w:r w:rsidR="00DA2BB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у по 22 лютого </w:t>
      </w:r>
      <w:r w:rsidR="00CD4DDF">
        <w:rPr>
          <w:rFonts w:ascii="Times New Roman" w:eastAsia="MS Mincho" w:hAnsi="Times New Roman" w:cs="Times New Roman"/>
          <w:sz w:val="28"/>
          <w:szCs w:val="28"/>
          <w:lang w:val="uk-UA"/>
        </w:rPr>
        <w:t>202</w:t>
      </w:r>
      <w:r w:rsidR="00DA2BBC">
        <w:rPr>
          <w:rFonts w:ascii="Times New Roman" w:eastAsia="MS Mincho" w:hAnsi="Times New Roman" w:cs="Times New Roman"/>
          <w:sz w:val="28"/>
          <w:szCs w:val="28"/>
          <w:lang w:val="uk-UA"/>
        </w:rPr>
        <w:t>2</w:t>
      </w:r>
      <w:r w:rsidR="00CD4DD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617FD4">
        <w:rPr>
          <w:rFonts w:ascii="Times New Roman" w:eastAsia="MS Mincho" w:hAnsi="Times New Roman" w:cs="Times New Roman"/>
          <w:sz w:val="28"/>
          <w:szCs w:val="28"/>
          <w:lang w:val="uk-UA"/>
        </w:rPr>
        <w:t>року.</w:t>
      </w:r>
    </w:p>
    <w:p w:rsidR="004762AE" w:rsidRDefault="004762AE" w:rsidP="002B082A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9F3105" w:rsidRDefault="009F3105" w:rsidP="002B082A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9F3105" w:rsidRPr="002D5394" w:rsidRDefault="009F3105" w:rsidP="009F3105">
      <w:pPr>
        <w:jc w:val="center"/>
        <w:rPr>
          <w:rFonts w:eastAsia="MS Mincho"/>
          <w:sz w:val="28"/>
          <w:szCs w:val="20"/>
          <w:lang w:val="uk-UA"/>
        </w:rPr>
      </w:pPr>
      <w:r w:rsidRPr="002D5394">
        <w:rPr>
          <w:rFonts w:eastAsia="MS Mincho"/>
          <w:sz w:val="28"/>
          <w:szCs w:val="20"/>
          <w:lang w:val="uk-UA"/>
        </w:rPr>
        <w:t>І. ЗАГАЛЬНІ ПОЛОЖЕННЯ</w:t>
      </w:r>
    </w:p>
    <w:p w:rsidR="009F3105" w:rsidRPr="002D5394" w:rsidRDefault="009F3105" w:rsidP="009F3105">
      <w:pPr>
        <w:jc w:val="both"/>
        <w:rPr>
          <w:rFonts w:eastAsia="MS Mincho"/>
          <w:sz w:val="28"/>
          <w:szCs w:val="20"/>
          <w:lang w:val="uk-UA"/>
        </w:rPr>
      </w:pPr>
    </w:p>
    <w:p w:rsidR="009F3105" w:rsidRPr="002D5394" w:rsidRDefault="009F3105" w:rsidP="009F3105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2D5394">
        <w:rPr>
          <w:rFonts w:eastAsia="MS Mincho"/>
          <w:sz w:val="28"/>
          <w:szCs w:val="20"/>
          <w:lang w:val="uk-UA"/>
        </w:rPr>
        <w:t xml:space="preserve">1. За цим контрактом Керівник зобов’язується безпосередньо і через адміністрацію </w:t>
      </w:r>
      <w:r w:rsidR="005E5ABC">
        <w:rPr>
          <w:bCs/>
          <w:sz w:val="28"/>
          <w:szCs w:val="28"/>
          <w:lang w:val="uk-UA"/>
        </w:rPr>
        <w:t xml:space="preserve">обласного медичного центру </w:t>
      </w:r>
      <w:proofErr w:type="spellStart"/>
      <w:r w:rsidR="005E5ABC">
        <w:rPr>
          <w:bCs/>
          <w:sz w:val="28"/>
          <w:szCs w:val="28"/>
          <w:lang w:val="uk-UA"/>
        </w:rPr>
        <w:t>вертебрології</w:t>
      </w:r>
      <w:proofErr w:type="spellEnd"/>
      <w:r w:rsidR="005E5ABC">
        <w:rPr>
          <w:bCs/>
          <w:sz w:val="28"/>
          <w:szCs w:val="28"/>
          <w:lang w:val="uk-UA"/>
        </w:rPr>
        <w:t xml:space="preserve"> і реабілітації </w:t>
      </w:r>
      <w:r w:rsidRPr="002D5394">
        <w:rPr>
          <w:rFonts w:eastAsia="MS Mincho"/>
          <w:sz w:val="28"/>
          <w:szCs w:val="28"/>
          <w:lang w:val="uk-UA"/>
        </w:rPr>
        <w:t xml:space="preserve">Житомирської обласної ради  </w:t>
      </w:r>
      <w:r w:rsidRPr="002D5394">
        <w:rPr>
          <w:rFonts w:eastAsia="MS Mincho"/>
          <w:sz w:val="28"/>
          <w:szCs w:val="20"/>
          <w:lang w:val="uk-UA"/>
        </w:rPr>
        <w:t>(</w:t>
      </w:r>
      <w:proofErr w:type="spellStart"/>
      <w:r w:rsidRPr="002D5394">
        <w:rPr>
          <w:rFonts w:eastAsia="MS Mincho"/>
          <w:sz w:val="28"/>
          <w:szCs w:val="20"/>
          <w:lang w:val="uk-UA"/>
        </w:rPr>
        <w:t>далі - з</w:t>
      </w:r>
      <w:proofErr w:type="spellEnd"/>
      <w:r w:rsidRPr="002D5394">
        <w:rPr>
          <w:rFonts w:eastAsia="MS Mincho"/>
          <w:sz w:val="28"/>
          <w:szCs w:val="20"/>
          <w:lang w:val="uk-UA"/>
        </w:rPr>
        <w:t xml:space="preserve">аклад) здійснювати поточне управління (керівництво) закладом, </w:t>
      </w:r>
      <w:r w:rsidR="005E5ABC" w:rsidRPr="002D5394">
        <w:rPr>
          <w:rFonts w:eastAsia="MS Mincho"/>
          <w:sz w:val="28"/>
          <w:szCs w:val="20"/>
          <w:lang w:val="uk-UA"/>
        </w:rPr>
        <w:t>у тому числі забезпечувати належний рівень</w:t>
      </w:r>
      <w:r w:rsidR="005E5ABC">
        <w:rPr>
          <w:rFonts w:eastAsia="MS Mincho"/>
          <w:sz w:val="28"/>
          <w:szCs w:val="20"/>
          <w:lang w:val="uk-UA"/>
        </w:rPr>
        <w:t xml:space="preserve"> </w:t>
      </w:r>
      <w:r w:rsidR="005E5ABC" w:rsidRPr="002D5394">
        <w:rPr>
          <w:rFonts w:eastAsia="MS Mincho"/>
          <w:sz w:val="28"/>
          <w:szCs w:val="20"/>
          <w:lang w:val="uk-UA"/>
        </w:rPr>
        <w:t>медичного обслуговування населення,</w:t>
      </w:r>
      <w:r w:rsidR="005E5ABC">
        <w:rPr>
          <w:rFonts w:eastAsia="MS Mincho"/>
          <w:sz w:val="28"/>
          <w:szCs w:val="20"/>
          <w:lang w:val="uk-UA"/>
        </w:rPr>
        <w:t xml:space="preserve"> </w:t>
      </w:r>
      <w:r w:rsidR="005E5ABC" w:rsidRPr="002D5394">
        <w:rPr>
          <w:rFonts w:eastAsia="MS Mincho"/>
          <w:sz w:val="28"/>
          <w:szCs w:val="20"/>
          <w:lang w:val="uk-UA"/>
        </w:rPr>
        <w:t>ефективну діяльність закладу,  раціональне використання і збереження закріпленого  за закладом майна, раціональний добір кадрів, створювати умови для забезпечення належного рівня медичного обслуговування населення, а Орган управління майном зобов’язується створювати належні умови для матеріального забезпечення і організації праці Керівника.</w:t>
      </w:r>
    </w:p>
    <w:p w:rsidR="009F3105" w:rsidRPr="002D5394" w:rsidRDefault="009F3105" w:rsidP="009F3105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2D5394">
        <w:rPr>
          <w:rFonts w:eastAsia="MS Mincho"/>
          <w:sz w:val="28"/>
          <w:szCs w:val="20"/>
          <w:lang w:val="uk-UA"/>
        </w:rPr>
        <w:t>2. Керівник є повноважним представником  закладу під час реалізації повноважень, функцій, виконання обов’язків закладу, передбачених законами, іншими</w:t>
      </w:r>
      <w:r w:rsidR="005E5ABC">
        <w:rPr>
          <w:rFonts w:eastAsia="MS Mincho"/>
          <w:sz w:val="28"/>
          <w:szCs w:val="20"/>
          <w:lang w:val="uk-UA"/>
        </w:rPr>
        <w:t xml:space="preserve"> нормативно-правовими актами і С</w:t>
      </w:r>
      <w:r w:rsidRPr="002D5394">
        <w:rPr>
          <w:rFonts w:eastAsia="MS Mincho"/>
          <w:sz w:val="28"/>
          <w:szCs w:val="20"/>
          <w:lang w:val="uk-UA"/>
        </w:rPr>
        <w:t xml:space="preserve">татутом закладу. </w:t>
      </w:r>
    </w:p>
    <w:p w:rsidR="004762AE" w:rsidRDefault="009F3105" w:rsidP="00642784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2D5394">
        <w:rPr>
          <w:rFonts w:eastAsia="MS Mincho"/>
          <w:sz w:val="28"/>
          <w:szCs w:val="20"/>
          <w:lang w:val="uk-UA"/>
        </w:rPr>
        <w:t>3. Керівник підзв</w:t>
      </w:r>
      <w:r w:rsidR="00817728">
        <w:rPr>
          <w:rFonts w:eastAsia="MS Mincho"/>
          <w:sz w:val="28"/>
          <w:szCs w:val="20"/>
          <w:lang w:val="uk-UA"/>
        </w:rPr>
        <w:t xml:space="preserve">ітний Органу управління майном </w:t>
      </w:r>
      <w:r w:rsidRPr="002D5394">
        <w:rPr>
          <w:rFonts w:eastAsia="MS Mincho"/>
          <w:sz w:val="28"/>
          <w:szCs w:val="20"/>
          <w:lang w:val="uk-UA"/>
        </w:rPr>
        <w:t xml:space="preserve">у межах, встановлених законодавством, </w:t>
      </w:r>
      <w:r w:rsidR="005E5ABC">
        <w:rPr>
          <w:sz w:val="28"/>
          <w:szCs w:val="28"/>
          <w:lang w:val="uk-UA"/>
        </w:rPr>
        <w:t>С</w:t>
      </w:r>
      <w:r w:rsidRPr="002D5394">
        <w:rPr>
          <w:sz w:val="28"/>
          <w:szCs w:val="28"/>
          <w:lang w:val="uk-UA"/>
        </w:rPr>
        <w:t xml:space="preserve">татутом закладу </w:t>
      </w:r>
      <w:r w:rsidRPr="002D5394">
        <w:rPr>
          <w:rFonts w:eastAsia="MS Mincho"/>
          <w:sz w:val="28"/>
          <w:szCs w:val="20"/>
          <w:lang w:val="uk-UA"/>
        </w:rPr>
        <w:t>та цим контрактом.</w:t>
      </w:r>
    </w:p>
    <w:p w:rsidR="005E5ABC" w:rsidRDefault="005E5ABC" w:rsidP="00642784">
      <w:pPr>
        <w:ind w:firstLine="709"/>
        <w:jc w:val="both"/>
        <w:rPr>
          <w:rFonts w:eastAsia="MS Mincho"/>
          <w:sz w:val="28"/>
          <w:szCs w:val="20"/>
          <w:lang w:val="uk-UA"/>
        </w:rPr>
      </w:pPr>
    </w:p>
    <w:p w:rsidR="009F3105" w:rsidRPr="002D5394" w:rsidRDefault="009F3105" w:rsidP="009F3105">
      <w:pPr>
        <w:jc w:val="center"/>
        <w:rPr>
          <w:rFonts w:eastAsia="MS Mincho"/>
          <w:sz w:val="28"/>
          <w:szCs w:val="20"/>
          <w:lang w:val="uk-UA"/>
        </w:rPr>
      </w:pPr>
      <w:r w:rsidRPr="002D5394">
        <w:rPr>
          <w:rFonts w:eastAsia="MS Mincho"/>
          <w:sz w:val="28"/>
          <w:szCs w:val="20"/>
          <w:lang w:val="uk-UA"/>
        </w:rPr>
        <w:lastRenderedPageBreak/>
        <w:t>ІІ. ПРАВА  ТА  ОБОВ’ЯЗКИ  СТОРІН</w:t>
      </w:r>
    </w:p>
    <w:p w:rsidR="009F3105" w:rsidRPr="004762AE" w:rsidRDefault="009F3105" w:rsidP="009F3105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9F3105" w:rsidRPr="002D5394" w:rsidRDefault="009F3105" w:rsidP="009F3105">
      <w:pPr>
        <w:ind w:firstLine="708"/>
        <w:jc w:val="both"/>
        <w:rPr>
          <w:rFonts w:eastAsia="MS Mincho"/>
          <w:sz w:val="28"/>
          <w:szCs w:val="20"/>
          <w:lang w:val="uk-UA"/>
        </w:rPr>
      </w:pPr>
      <w:r w:rsidRPr="002D5394">
        <w:rPr>
          <w:rFonts w:eastAsia="MS Mincho"/>
          <w:sz w:val="28"/>
          <w:szCs w:val="20"/>
          <w:lang w:val="uk-UA"/>
        </w:rPr>
        <w:t>4. Керівник здійснює поточне (оперативне) керівництво закладом, організовує його господарську, соціально-побутову та іншу діяльність, забезпечує виконання закладом  завдань, передбачених законодавством, рішеннями обласної ради</w:t>
      </w:r>
      <w:r w:rsidR="005E5ABC">
        <w:rPr>
          <w:rFonts w:eastAsia="MS Mincho"/>
          <w:sz w:val="28"/>
          <w:szCs w:val="20"/>
          <w:lang w:val="uk-UA"/>
        </w:rPr>
        <w:t>, С</w:t>
      </w:r>
      <w:r w:rsidRPr="002D5394">
        <w:rPr>
          <w:rFonts w:eastAsia="MS Mincho"/>
          <w:sz w:val="28"/>
          <w:szCs w:val="20"/>
          <w:lang w:val="uk-UA"/>
        </w:rPr>
        <w:t>татутом закладу  та цим контрактом.</w:t>
      </w:r>
    </w:p>
    <w:p w:rsidR="009F3105" w:rsidRPr="002D5394" w:rsidRDefault="009F3105" w:rsidP="009F3105">
      <w:pPr>
        <w:ind w:firstLine="708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5. Керівник закладу зобов’язується:</w:t>
      </w:r>
    </w:p>
    <w:p w:rsidR="005E5ABC" w:rsidRPr="005E5ABC" w:rsidRDefault="00DB1BA6" w:rsidP="005E5AB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9F3105" w:rsidRPr="002D5394">
        <w:rPr>
          <w:sz w:val="28"/>
          <w:szCs w:val="28"/>
          <w:lang w:val="uk-UA"/>
        </w:rPr>
        <w:t xml:space="preserve">організовувати роботу закладу щодо </w:t>
      </w:r>
      <w:r w:rsidR="00FC07AE">
        <w:rPr>
          <w:sz w:val="28"/>
          <w:szCs w:val="28"/>
          <w:lang w:val="uk-UA"/>
        </w:rPr>
        <w:t>забезпечення</w:t>
      </w:r>
      <w:r>
        <w:rPr>
          <w:sz w:val="28"/>
          <w:szCs w:val="28"/>
          <w:lang w:val="uk-UA"/>
        </w:rPr>
        <w:t xml:space="preserve"> </w:t>
      </w:r>
      <w:r w:rsidR="005047DA">
        <w:rPr>
          <w:sz w:val="28"/>
          <w:szCs w:val="28"/>
          <w:lang w:val="uk-UA"/>
        </w:rPr>
        <w:t xml:space="preserve">у повному обсязі </w:t>
      </w:r>
      <w:r w:rsidR="005E5ABC" w:rsidRPr="005E5ABC">
        <w:rPr>
          <w:rFonts w:eastAsia="Calibri"/>
          <w:sz w:val="28"/>
          <w:szCs w:val="28"/>
          <w:lang w:val="uk-UA" w:eastAsia="en-US"/>
        </w:rPr>
        <w:t xml:space="preserve">консультативної, амбулаторної та стаціонарної допомоги хворим з дегенеративно-дистрофічними захворюваннями хребта в стадії загострення та неповної ремісії, з реабілітації хворих після операцій і травм на хребті та наслідками перенесених захворювань периферійної нервової системи та </w:t>
      </w:r>
      <w:proofErr w:type="spellStart"/>
      <w:r w:rsidR="005E5ABC" w:rsidRPr="005E5ABC">
        <w:rPr>
          <w:rFonts w:eastAsia="Calibri"/>
          <w:sz w:val="28"/>
          <w:szCs w:val="28"/>
          <w:lang w:val="uk-UA" w:eastAsia="en-US"/>
        </w:rPr>
        <w:t>кістково-м’</w:t>
      </w:r>
      <w:r w:rsidR="005E5ABC">
        <w:rPr>
          <w:rFonts w:eastAsia="Calibri"/>
          <w:sz w:val="28"/>
          <w:szCs w:val="28"/>
          <w:lang w:val="uk-UA" w:eastAsia="en-US"/>
        </w:rPr>
        <w:t>язевої</w:t>
      </w:r>
      <w:proofErr w:type="spellEnd"/>
      <w:r w:rsidR="005E5ABC">
        <w:rPr>
          <w:rFonts w:eastAsia="Calibri"/>
          <w:sz w:val="28"/>
          <w:szCs w:val="28"/>
          <w:lang w:val="uk-UA" w:eastAsia="en-US"/>
        </w:rPr>
        <w:t xml:space="preserve"> і сполучної тканин </w:t>
      </w:r>
      <w:r w:rsidR="005E5ABC">
        <w:rPr>
          <w:sz w:val="28"/>
          <w:szCs w:val="28"/>
          <w:lang w:val="uk-UA"/>
        </w:rPr>
        <w:t>відповідно до С</w:t>
      </w:r>
      <w:r w:rsidR="005E5ABC" w:rsidRPr="002D5394">
        <w:rPr>
          <w:sz w:val="28"/>
          <w:szCs w:val="28"/>
          <w:lang w:val="uk-UA"/>
        </w:rPr>
        <w:t>татуту;</w:t>
      </w:r>
    </w:p>
    <w:p w:rsidR="009F3105" w:rsidRPr="002D5394" w:rsidRDefault="009F3105" w:rsidP="00817728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2) забезпечувати раціональний добір кадрів, створювати умови для підвищення фахового і кваліфікаційного рівня працівників згідно із затвердженим в установленому порядку штатним розписом;</w:t>
      </w:r>
    </w:p>
    <w:p w:rsidR="004762AE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3) </w:t>
      </w:r>
      <w:r w:rsidR="004762AE" w:rsidRPr="00596D0B">
        <w:rPr>
          <w:sz w:val="28"/>
          <w:szCs w:val="28"/>
          <w:lang w:val="uk-UA"/>
        </w:rPr>
        <w:t>подавати в установленому по</w:t>
      </w:r>
      <w:r w:rsidR="004762AE">
        <w:rPr>
          <w:sz w:val="28"/>
          <w:szCs w:val="28"/>
          <w:lang w:val="uk-UA"/>
        </w:rPr>
        <w:t xml:space="preserve">рядку </w:t>
      </w:r>
      <w:r w:rsidR="00642784">
        <w:rPr>
          <w:sz w:val="28"/>
          <w:szCs w:val="28"/>
          <w:lang w:val="uk-UA"/>
        </w:rPr>
        <w:t xml:space="preserve">управлінню </w:t>
      </w:r>
      <w:r w:rsidR="004762AE" w:rsidRPr="00A87794">
        <w:rPr>
          <w:sz w:val="28"/>
          <w:szCs w:val="28"/>
          <w:lang w:val="uk-UA"/>
        </w:rPr>
        <w:t xml:space="preserve">охорони здоров’я облдержадміністрації </w:t>
      </w:r>
      <w:r w:rsidR="004762AE">
        <w:rPr>
          <w:sz w:val="28"/>
          <w:szCs w:val="28"/>
          <w:lang w:val="uk-UA"/>
        </w:rPr>
        <w:t xml:space="preserve">щорічний звіт про діяльність закладу, </w:t>
      </w:r>
      <w:r w:rsidR="004762AE" w:rsidRPr="00596D0B">
        <w:rPr>
          <w:sz w:val="28"/>
          <w:szCs w:val="28"/>
          <w:lang w:val="uk-UA"/>
        </w:rPr>
        <w:t>квартальну, річну фінансову та іншу звітність закладу;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4) забезпечувати ефективне використання і збереження закріпленого за закладом майна з метою належного виконання закладом покладених на нього завдань, задоволення соціально-побутових потреб працівників закладу;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вживати заходів для</w:t>
      </w:r>
      <w:r w:rsidRPr="00596D0B">
        <w:rPr>
          <w:sz w:val="28"/>
          <w:szCs w:val="28"/>
          <w:lang w:val="uk-UA"/>
        </w:rPr>
        <w:t xml:space="preserve"> ефективного використання за призначенням, збереження та відновлення закріплених за закладом на праві оперативного управління основних засобів;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6) забезпечувати дотримання у закладі вимог законодавства про охорону праці, санітарно-гігієнічних та протипожежних норм і правил, створення належних умов праці;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7) забезпечувати раціональне та ефективне цільове використання бюджетних коштів, що передбачені для утримання закладу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та надання безоплатної медичної допомоги;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 вживати заходів для</w:t>
      </w:r>
      <w:r w:rsidRPr="00596D0B">
        <w:rPr>
          <w:sz w:val="28"/>
          <w:szCs w:val="28"/>
          <w:lang w:val="uk-UA"/>
        </w:rPr>
        <w:t xml:space="preserve"> своєчасної та в повному обсязі виплати заробітної плати не рідше двох разів на місяць через проміжок часу, що не перевищує </w:t>
      </w:r>
      <w:r>
        <w:rPr>
          <w:sz w:val="28"/>
          <w:szCs w:val="28"/>
          <w:lang w:val="uk-UA"/>
        </w:rPr>
        <w:t xml:space="preserve">              </w:t>
      </w:r>
      <w:r w:rsidRPr="00596D0B">
        <w:rPr>
          <w:sz w:val="28"/>
          <w:szCs w:val="28"/>
          <w:lang w:val="uk-UA"/>
        </w:rPr>
        <w:t xml:space="preserve">16 днів, та не пізніше семи днів після закінчення періоду, </w:t>
      </w:r>
      <w:r>
        <w:rPr>
          <w:sz w:val="28"/>
          <w:szCs w:val="28"/>
          <w:lang w:val="uk-UA"/>
        </w:rPr>
        <w:t xml:space="preserve">за який здійснюється виплата, </w:t>
      </w:r>
      <w:r w:rsidRPr="00596D0B">
        <w:rPr>
          <w:sz w:val="28"/>
          <w:szCs w:val="28"/>
          <w:lang w:val="uk-UA"/>
        </w:rPr>
        <w:t xml:space="preserve"> недопущення утворення заборгованості з неї;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9)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10) забезпечувати виконання планових показників діяльності закладу;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11) призначати на посаду та звільняти з посади своїх заступників і головного бухгалтера закладу за погодженням з</w:t>
      </w:r>
      <w:r>
        <w:rPr>
          <w:sz w:val="28"/>
          <w:szCs w:val="28"/>
          <w:lang w:val="uk-UA"/>
        </w:rPr>
        <w:t xml:space="preserve"> </w:t>
      </w:r>
      <w:r w:rsidR="00642784">
        <w:rPr>
          <w:sz w:val="28"/>
          <w:szCs w:val="28"/>
          <w:lang w:val="uk-UA"/>
        </w:rPr>
        <w:t xml:space="preserve">управлінням </w:t>
      </w:r>
      <w:r w:rsidRPr="00A87794">
        <w:rPr>
          <w:sz w:val="28"/>
          <w:szCs w:val="28"/>
          <w:lang w:val="uk-UA"/>
        </w:rPr>
        <w:t>охорони здоров’я облдержадміністрації;</w:t>
      </w:r>
    </w:p>
    <w:p w:rsidR="00817728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12) подавати на затвердження</w:t>
      </w:r>
      <w:r w:rsidRPr="004737BF">
        <w:rPr>
          <w:b/>
          <w:sz w:val="28"/>
          <w:szCs w:val="28"/>
          <w:lang w:val="uk-UA"/>
        </w:rPr>
        <w:t xml:space="preserve"> </w:t>
      </w:r>
      <w:r w:rsidR="00642784">
        <w:rPr>
          <w:sz w:val="28"/>
          <w:szCs w:val="28"/>
          <w:lang w:val="uk-UA"/>
        </w:rPr>
        <w:t xml:space="preserve">управлінню </w:t>
      </w:r>
      <w:r w:rsidRPr="00A87794">
        <w:rPr>
          <w:sz w:val="28"/>
          <w:szCs w:val="28"/>
          <w:lang w:val="uk-UA"/>
        </w:rPr>
        <w:t xml:space="preserve">охорони здоров’я облдержадміністрації  </w:t>
      </w:r>
      <w:r w:rsidRPr="00596D0B">
        <w:rPr>
          <w:sz w:val="28"/>
          <w:szCs w:val="28"/>
          <w:lang w:val="uk-UA"/>
        </w:rPr>
        <w:t xml:space="preserve">кошторис, план асигнувань загального фонду бюджету, </w:t>
      </w:r>
      <w:r>
        <w:rPr>
          <w:sz w:val="28"/>
          <w:szCs w:val="28"/>
          <w:lang w:val="uk-UA"/>
        </w:rPr>
        <w:t xml:space="preserve">за попереднім погодженням з </w:t>
      </w:r>
      <w:r w:rsidRPr="00596D0B">
        <w:rPr>
          <w:sz w:val="28"/>
          <w:szCs w:val="28"/>
          <w:lang w:val="uk-UA"/>
        </w:rPr>
        <w:t>Органом управління майном</w:t>
      </w:r>
      <w:r w:rsidR="007857F4"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штатний розпис та структуру закладу;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lastRenderedPageBreak/>
        <w:t xml:space="preserve">13) погоджувати з Органом управління майном свої відпустки, закордонні відрядження та відрядження в межах України, а також невідкладно інформувати </w:t>
      </w:r>
      <w:r>
        <w:rPr>
          <w:sz w:val="28"/>
          <w:szCs w:val="28"/>
          <w:lang w:val="uk-UA"/>
        </w:rPr>
        <w:t xml:space="preserve"> </w:t>
      </w:r>
      <w:r w:rsidR="007857F4">
        <w:rPr>
          <w:sz w:val="28"/>
          <w:szCs w:val="28"/>
          <w:lang w:val="uk-UA"/>
        </w:rPr>
        <w:t>управління</w:t>
      </w:r>
      <w:r w:rsidRPr="006A1A94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про свою тимчасову втрату працездатності;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14) затверджувати за погодженням </w:t>
      </w:r>
      <w:r w:rsidRPr="006A1A94">
        <w:rPr>
          <w:sz w:val="28"/>
          <w:szCs w:val="28"/>
          <w:lang w:val="uk-UA"/>
        </w:rPr>
        <w:t xml:space="preserve">з </w:t>
      </w:r>
      <w:r w:rsidR="00642784">
        <w:rPr>
          <w:sz w:val="28"/>
          <w:szCs w:val="28"/>
          <w:lang w:val="uk-UA"/>
        </w:rPr>
        <w:t xml:space="preserve">управлінням </w:t>
      </w:r>
      <w:r w:rsidRPr="006A1A94">
        <w:rPr>
          <w:sz w:val="28"/>
          <w:szCs w:val="28"/>
          <w:lang w:val="uk-UA"/>
        </w:rPr>
        <w:t xml:space="preserve">охорони здоров’я облдержадміністрації  </w:t>
      </w:r>
      <w:r w:rsidRPr="00596D0B">
        <w:rPr>
          <w:sz w:val="28"/>
          <w:szCs w:val="28"/>
          <w:lang w:val="uk-UA"/>
        </w:rPr>
        <w:t>розподіл обов’язків між своїми заступниками;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15)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 виконання його вимог;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16) укладати трудові договори з працівниками закладу, керуючись законодавством про працю, з урахуванням галузе</w:t>
      </w:r>
      <w:r w:rsidR="00A135DF">
        <w:rPr>
          <w:sz w:val="28"/>
          <w:szCs w:val="28"/>
          <w:lang w:val="uk-UA"/>
        </w:rPr>
        <w:t>вих особливостей, передбачених С</w:t>
      </w:r>
      <w:r w:rsidRPr="00596D0B">
        <w:rPr>
          <w:sz w:val="28"/>
          <w:szCs w:val="28"/>
          <w:lang w:val="uk-UA"/>
        </w:rPr>
        <w:t>татутом закладу, генеральною та галузевими угодами, колективним договором;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17) вживати заходів для</w:t>
      </w:r>
      <w:r w:rsidRPr="00596D0B">
        <w:rPr>
          <w:sz w:val="28"/>
          <w:szCs w:val="28"/>
          <w:lang w:val="uk-UA"/>
        </w:rPr>
        <w:t xml:space="preserve">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18) укладати договори оренди, комерційної концесії, спільної діяльності, купівлі-продажу, кредитні договори на суму, що перевищує 100 тис. гривень, а також договори підряду на суму, що перевищує 1 млн. гривень, з письмової </w:t>
      </w:r>
      <w:r>
        <w:rPr>
          <w:sz w:val="28"/>
          <w:szCs w:val="28"/>
          <w:lang w:val="uk-UA"/>
        </w:rPr>
        <w:t xml:space="preserve">згоди </w:t>
      </w:r>
      <w:r w:rsidR="00642784">
        <w:rPr>
          <w:sz w:val="28"/>
          <w:szCs w:val="28"/>
          <w:lang w:val="uk-UA"/>
        </w:rPr>
        <w:t xml:space="preserve">управління </w:t>
      </w:r>
      <w:r>
        <w:rPr>
          <w:sz w:val="28"/>
          <w:szCs w:val="28"/>
          <w:lang w:val="uk-UA"/>
        </w:rPr>
        <w:t>охорони здоров’я облдержадміністрації</w:t>
      </w:r>
      <w:r w:rsidRPr="00596D0B">
        <w:rPr>
          <w:sz w:val="28"/>
          <w:szCs w:val="28"/>
          <w:lang w:val="uk-UA"/>
        </w:rPr>
        <w:t>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19) дотримуватися граничних сум витрат на придбання легкових автомобілів, меблів, іншого облад</w:t>
      </w:r>
      <w:r>
        <w:rPr>
          <w:sz w:val="28"/>
          <w:szCs w:val="28"/>
          <w:lang w:val="uk-UA"/>
        </w:rPr>
        <w:t>нання та устатку</w:t>
      </w:r>
      <w:r w:rsidRPr="00596D0B">
        <w:rPr>
          <w:sz w:val="28"/>
          <w:szCs w:val="28"/>
          <w:lang w:val="uk-UA"/>
        </w:rPr>
        <w:t>вання, комп’ютерів, придбання і утримання мобільних телефонів, затверджених Кабінетом Міністрів України;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20) відшкодовувати збитки, завдані закладу з його вини, згідно із законодавством;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21) затверджувати наказами закладу положення про структурні підрозділи закладу, інші положення та порядки, що мають системний характер, зокрема: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положення про щомісячне або щоквартальне преміювання працівників за підсумками роботи закладу;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порядок надходження і використання коштів, отриманих як благодійні внески, гранти та дарунки;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порядок приймання, зберігання, відпуску</w:t>
      </w:r>
      <w:r w:rsidR="007857F4">
        <w:rPr>
          <w:sz w:val="28"/>
          <w:szCs w:val="28"/>
          <w:lang w:val="uk-UA"/>
        </w:rPr>
        <w:t xml:space="preserve">, </w:t>
      </w:r>
      <w:r w:rsidRPr="00596D0B">
        <w:rPr>
          <w:sz w:val="28"/>
          <w:szCs w:val="28"/>
          <w:lang w:val="uk-UA"/>
        </w:rPr>
        <w:t xml:space="preserve"> обліку лікарських засобів та медичних виробів;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22) забезпечувати дотримання працівниками правил внутрішнього трудового розпорядку;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23) своєчасно і в повному обсязі виконувати нормативно-правові і розпорядчі акти Органу управління майном, видані відповідно до законодавства;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24) затверджувати посадові інструкції працівників закладу;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25) невідкладно інформувати Орган управління майном про участь закладу у судових процесах з фінансових та майнових питань.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lastRenderedPageBreak/>
        <w:t xml:space="preserve">6. У разі невиконання обов’язків, визначених пунктом 5 цього контракту, Керівник подає </w:t>
      </w:r>
      <w:r w:rsidR="00642784">
        <w:rPr>
          <w:sz w:val="28"/>
          <w:szCs w:val="28"/>
          <w:lang w:val="uk-UA"/>
        </w:rPr>
        <w:t>управлінню</w:t>
      </w:r>
      <w:r w:rsidRPr="006A1A94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 xml:space="preserve">  письмове пояснення</w:t>
      </w:r>
      <w:r w:rsidR="00642784">
        <w:rPr>
          <w:sz w:val="28"/>
          <w:szCs w:val="28"/>
          <w:lang w:val="uk-UA"/>
        </w:rPr>
        <w:t xml:space="preserve"> причини, після чого управління</w:t>
      </w:r>
      <w:r>
        <w:rPr>
          <w:sz w:val="28"/>
          <w:szCs w:val="28"/>
          <w:lang w:val="uk-UA"/>
        </w:rPr>
        <w:t xml:space="preserve"> </w:t>
      </w:r>
      <w:r w:rsidRPr="006A1A94">
        <w:rPr>
          <w:sz w:val="28"/>
          <w:szCs w:val="28"/>
          <w:lang w:val="uk-UA"/>
        </w:rPr>
        <w:t>охорони здоров’я облдержадміністрації</w:t>
      </w:r>
      <w:r>
        <w:rPr>
          <w:sz w:val="28"/>
          <w:szCs w:val="28"/>
          <w:lang w:val="uk-UA"/>
        </w:rPr>
        <w:t xml:space="preserve">  вносить його</w:t>
      </w:r>
      <w:r w:rsidR="007857F4">
        <w:rPr>
          <w:sz w:val="28"/>
          <w:szCs w:val="28"/>
          <w:lang w:val="uk-UA"/>
        </w:rPr>
        <w:t xml:space="preserve"> на розгляд профільної </w:t>
      </w:r>
      <w:r>
        <w:rPr>
          <w:sz w:val="28"/>
          <w:szCs w:val="28"/>
          <w:lang w:val="uk-UA"/>
        </w:rPr>
        <w:t xml:space="preserve"> комісії обласної ради.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7. Керівник має право: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діяти від імені закладу, представляти його інтереси на підприємствах, в установах та організаціях;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укладати від імені закладу правочини відповідно до законодавства;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</w:t>
      </w:r>
      <w:r w:rsidR="007857F4">
        <w:rPr>
          <w:sz w:val="28"/>
          <w:szCs w:val="28"/>
          <w:lang w:val="uk-UA"/>
        </w:rPr>
        <w:t xml:space="preserve">) відкривати рахунки в органах </w:t>
      </w:r>
      <w:r w:rsidR="00A135DF">
        <w:rPr>
          <w:sz w:val="28"/>
          <w:szCs w:val="28"/>
          <w:lang w:val="uk-UA"/>
        </w:rPr>
        <w:t>Держ</w:t>
      </w:r>
      <w:r w:rsidR="007857F4">
        <w:rPr>
          <w:sz w:val="28"/>
          <w:szCs w:val="28"/>
          <w:lang w:val="uk-UA"/>
        </w:rPr>
        <w:t>к</w:t>
      </w:r>
      <w:r w:rsidRPr="00596D0B">
        <w:rPr>
          <w:sz w:val="28"/>
          <w:szCs w:val="28"/>
          <w:lang w:val="uk-UA"/>
        </w:rPr>
        <w:t>азначейства</w:t>
      </w:r>
      <w:r w:rsidR="00A135DF">
        <w:rPr>
          <w:sz w:val="28"/>
          <w:szCs w:val="28"/>
          <w:lang w:val="uk-UA"/>
        </w:rPr>
        <w:t xml:space="preserve"> України</w:t>
      </w:r>
      <w:r w:rsidRPr="00596D0B">
        <w:rPr>
          <w:sz w:val="28"/>
          <w:szCs w:val="28"/>
          <w:lang w:val="uk-UA"/>
        </w:rPr>
        <w:t>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4) розпоряджатися коштами закладу в межах обсягів та у порядку, визначеному законодавством;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5) застосовувати заходи заохочення та накладати на працівників дисциплінарні стягнення відповідно до законодавства;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6) видавати у межах своєї компетенції накази та розпорядження, обов’язкові для всіх підрозділів та працівників закладу;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7) визначати розмір заробітної плати працівників відповідно до законодавства у межах бюджетних асигнувань згідно із затвердженим штатним розписом;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8) вирішувати інші питання, що</w:t>
      </w:r>
      <w:r w:rsidR="007857F4"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згідно із законодавством, ак</w:t>
      </w:r>
      <w:r w:rsidR="00A135DF">
        <w:rPr>
          <w:sz w:val="28"/>
          <w:szCs w:val="28"/>
          <w:lang w:val="uk-UA"/>
        </w:rPr>
        <w:t>тами Органу управління майном, С</w:t>
      </w:r>
      <w:r w:rsidRPr="00596D0B">
        <w:rPr>
          <w:sz w:val="28"/>
          <w:szCs w:val="28"/>
          <w:lang w:val="uk-UA"/>
        </w:rPr>
        <w:t>татутом закладу і цим контрактом</w:t>
      </w:r>
      <w:r w:rsidR="007857F4"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належать до компетенції Керівника;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9) представляти інтереси закладу у судових органах відповідно до законодавства.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8. Орган управління майном має право: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вимагати від Керівника подання дострокового звіту про його діяльність з управління закладом, розпорядження закріпленим за закладом майном та виконання цього контракту;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2) звільняти Керівника з посади у разі закінчення строку </w:t>
      </w:r>
      <w:r w:rsidR="007857F4">
        <w:rPr>
          <w:sz w:val="28"/>
          <w:szCs w:val="28"/>
          <w:lang w:val="uk-UA"/>
        </w:rPr>
        <w:t xml:space="preserve">дії цього контракту, достроково - </w:t>
      </w:r>
      <w:r w:rsidRPr="00596D0B">
        <w:rPr>
          <w:sz w:val="28"/>
          <w:szCs w:val="28"/>
          <w:lang w:val="uk-UA"/>
        </w:rPr>
        <w:t>за вимогою Керівника, а також у випадку порушення Керівником вимог законодавства та умов цього контракту;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здійснювати контроль за діяльністю закладу, ефективністю використання бюджетних коштів і збереженням закріпленого за закладом майна.</w:t>
      </w:r>
    </w:p>
    <w:p w:rsidR="00817728" w:rsidRPr="00560E04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60E04">
        <w:rPr>
          <w:sz w:val="28"/>
          <w:szCs w:val="28"/>
          <w:lang w:val="uk-UA"/>
        </w:rPr>
        <w:t xml:space="preserve">9. Орган управління майном та </w:t>
      </w:r>
      <w:r w:rsidR="00642784">
        <w:rPr>
          <w:sz w:val="28"/>
          <w:szCs w:val="28"/>
          <w:lang w:val="uk-UA"/>
        </w:rPr>
        <w:t xml:space="preserve">управління </w:t>
      </w:r>
      <w:r w:rsidRPr="00560E04">
        <w:rPr>
          <w:sz w:val="28"/>
          <w:szCs w:val="28"/>
          <w:lang w:val="uk-UA"/>
        </w:rPr>
        <w:t xml:space="preserve">охорони здоров’я облдержадміністрації </w:t>
      </w:r>
      <w:r>
        <w:rPr>
          <w:sz w:val="28"/>
          <w:szCs w:val="28"/>
          <w:lang w:val="uk-UA"/>
        </w:rPr>
        <w:t>здійснюють</w:t>
      </w:r>
      <w:r w:rsidRPr="00560E04">
        <w:rPr>
          <w:sz w:val="28"/>
          <w:szCs w:val="28"/>
          <w:lang w:val="uk-UA"/>
        </w:rPr>
        <w:t xml:space="preserve"> контроль за виконанням Керівником своїх о</w:t>
      </w:r>
      <w:r>
        <w:rPr>
          <w:sz w:val="28"/>
          <w:szCs w:val="28"/>
          <w:lang w:val="uk-UA"/>
        </w:rPr>
        <w:t>бов’язків, зазначених у пункті 5</w:t>
      </w:r>
      <w:r w:rsidRPr="00560E04">
        <w:rPr>
          <w:sz w:val="28"/>
          <w:szCs w:val="28"/>
          <w:lang w:val="uk-UA"/>
        </w:rPr>
        <w:t xml:space="preserve"> цього контракту.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10. Орган управління майном зобов’язується: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сприяти створенню умов для функціонування закладу;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96D0B">
        <w:rPr>
          <w:sz w:val="28"/>
          <w:szCs w:val="28"/>
          <w:lang w:val="uk-UA"/>
        </w:rPr>
        <w:t>) подавати інформацію на запит Керівника у межах компетенції;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</w:t>
      </w:r>
      <w:r w:rsidRPr="00596D0B">
        <w:rPr>
          <w:sz w:val="28"/>
          <w:szCs w:val="28"/>
          <w:lang w:val="uk-UA"/>
        </w:rPr>
        <w:t>забезпечувати заклад матеріально-технічними та фінансовими ре</w:t>
      </w:r>
      <w:r w:rsidR="007857F4">
        <w:rPr>
          <w:sz w:val="28"/>
          <w:szCs w:val="28"/>
          <w:lang w:val="uk-UA"/>
        </w:rPr>
        <w:t>сурсами для його функціонування.</w:t>
      </w:r>
    </w:p>
    <w:p w:rsidR="00817728" w:rsidRDefault="00817728" w:rsidP="008177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42784">
        <w:rPr>
          <w:sz w:val="28"/>
          <w:szCs w:val="28"/>
          <w:lang w:val="uk-UA"/>
        </w:rPr>
        <w:t xml:space="preserve">Управління </w:t>
      </w:r>
      <w:r w:rsidRPr="007D76F5">
        <w:rPr>
          <w:sz w:val="28"/>
          <w:szCs w:val="28"/>
          <w:lang w:val="uk-UA"/>
        </w:rPr>
        <w:t>охорони здоров’я облдержадміністрації</w:t>
      </w:r>
      <w:r>
        <w:rPr>
          <w:sz w:val="28"/>
          <w:szCs w:val="28"/>
          <w:lang w:val="uk-UA"/>
        </w:rPr>
        <w:t xml:space="preserve"> зобов’язується:</w:t>
      </w:r>
    </w:p>
    <w:p w:rsidR="00817728" w:rsidRDefault="00817728" w:rsidP="008177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596D0B">
        <w:rPr>
          <w:sz w:val="28"/>
          <w:szCs w:val="28"/>
          <w:lang w:val="uk-UA"/>
        </w:rPr>
        <w:t>) інформувати Керівника про галузеву науково-технічну політику;</w:t>
      </w:r>
    </w:p>
    <w:p w:rsidR="00817728" w:rsidRPr="007D76F5" w:rsidRDefault="00817728" w:rsidP="008177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Pr="00596D0B">
        <w:rPr>
          <w:sz w:val="28"/>
          <w:szCs w:val="28"/>
          <w:lang w:val="uk-UA"/>
        </w:rPr>
        <w:t>) сприяти своєчасному пі</w:t>
      </w:r>
      <w:r w:rsidR="007857F4">
        <w:rPr>
          <w:sz w:val="28"/>
          <w:szCs w:val="28"/>
          <w:lang w:val="uk-UA"/>
        </w:rPr>
        <w:t>двищенню кваліфікації Керівника</w:t>
      </w:r>
      <w:r w:rsidRPr="00596D0B">
        <w:rPr>
          <w:sz w:val="28"/>
          <w:szCs w:val="28"/>
          <w:lang w:val="uk-UA"/>
        </w:rPr>
        <w:t>.</w:t>
      </w:r>
    </w:p>
    <w:p w:rsidR="00817728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11. Орган управління майном:</w:t>
      </w:r>
    </w:p>
    <w:p w:rsidR="00817728" w:rsidRDefault="00817728" w:rsidP="008177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 погоджує  </w:t>
      </w:r>
      <w:r w:rsidRPr="00596D0B">
        <w:rPr>
          <w:sz w:val="28"/>
          <w:szCs w:val="28"/>
          <w:lang w:val="uk-UA"/>
        </w:rPr>
        <w:t>штатний розпис та структуру закладу;</w:t>
      </w:r>
    </w:p>
    <w:p w:rsidR="00817728" w:rsidRDefault="00817728" w:rsidP="008177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Pr="00596D0B">
        <w:rPr>
          <w:sz w:val="28"/>
          <w:szCs w:val="28"/>
          <w:lang w:val="uk-UA"/>
        </w:rPr>
        <w:t>погоджує Керівникові відпустку, закордонні відрядження</w:t>
      </w:r>
      <w:r w:rsidR="007857F4">
        <w:rPr>
          <w:sz w:val="28"/>
          <w:szCs w:val="28"/>
          <w:lang w:val="uk-UA"/>
        </w:rPr>
        <w:t xml:space="preserve"> та відрядження в межах України.</w:t>
      </w:r>
    </w:p>
    <w:p w:rsidR="00817728" w:rsidRPr="007D76F5" w:rsidRDefault="00642784" w:rsidP="008177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="00817728" w:rsidRPr="007D76F5">
        <w:rPr>
          <w:sz w:val="28"/>
          <w:szCs w:val="28"/>
          <w:lang w:val="uk-UA"/>
        </w:rPr>
        <w:t xml:space="preserve"> охорони здоров’я облдержадміністрації</w:t>
      </w:r>
      <w:r w:rsidR="00817728">
        <w:rPr>
          <w:sz w:val="28"/>
          <w:szCs w:val="28"/>
          <w:lang w:val="uk-UA"/>
        </w:rPr>
        <w:t>:</w:t>
      </w:r>
      <w:r w:rsidR="00817728" w:rsidRPr="007D76F5">
        <w:rPr>
          <w:sz w:val="28"/>
          <w:szCs w:val="28"/>
          <w:lang w:val="uk-UA"/>
        </w:rPr>
        <w:t xml:space="preserve">  </w:t>
      </w:r>
    </w:p>
    <w:p w:rsidR="00817728" w:rsidRPr="007D76F5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7D76F5">
        <w:rPr>
          <w:sz w:val="28"/>
          <w:szCs w:val="28"/>
          <w:lang w:val="uk-UA"/>
        </w:rPr>
        <w:t>1) затверджує кошторис, план асигнувань загального фонду бюджету, структуру та штатний розпис закладу;</w:t>
      </w:r>
    </w:p>
    <w:p w:rsidR="00817728" w:rsidRPr="007D76F5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7D76F5">
        <w:rPr>
          <w:sz w:val="28"/>
          <w:szCs w:val="28"/>
          <w:lang w:val="uk-UA"/>
        </w:rPr>
        <w:t>2) погоджує призначення на посаду та звільнення з посади заступників Керівника, головного бухгалтера закладу за поданням Керівника;</w:t>
      </w:r>
    </w:p>
    <w:p w:rsidR="00817728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7D76F5">
        <w:rPr>
          <w:sz w:val="28"/>
          <w:szCs w:val="28"/>
          <w:lang w:val="uk-UA"/>
        </w:rPr>
        <w:t xml:space="preserve">3) погоджує розподіл обов’язків між заступниками </w:t>
      </w:r>
      <w:r>
        <w:rPr>
          <w:sz w:val="28"/>
          <w:szCs w:val="28"/>
          <w:lang w:val="uk-UA"/>
        </w:rPr>
        <w:t>Керівника за поданням Керівника;</w:t>
      </w:r>
    </w:p>
    <w:p w:rsidR="00817728" w:rsidRPr="007D76F5" w:rsidRDefault="00817728" w:rsidP="008177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596D0B">
        <w:rPr>
          <w:sz w:val="28"/>
          <w:szCs w:val="28"/>
          <w:lang w:val="uk-UA"/>
        </w:rPr>
        <w:t>) надає за поданням Ке</w:t>
      </w:r>
      <w:r w:rsidR="007857F4">
        <w:rPr>
          <w:sz w:val="28"/>
          <w:szCs w:val="28"/>
          <w:lang w:val="uk-UA"/>
        </w:rPr>
        <w:t>рівника письмову згоду на уклада</w:t>
      </w:r>
      <w:r w:rsidRPr="00596D0B">
        <w:rPr>
          <w:sz w:val="28"/>
          <w:szCs w:val="28"/>
          <w:lang w:val="uk-UA"/>
        </w:rPr>
        <w:t>ння договорів оренди, комерційної концесії, спільної діяльності, купівлі-продажу, кредитних договорів на суму, що перевищує 100 тис. гривень, а також договорів підряду на суму, що перевищує 1 млн. г</w:t>
      </w:r>
      <w:r>
        <w:rPr>
          <w:sz w:val="28"/>
          <w:szCs w:val="28"/>
          <w:lang w:val="uk-UA"/>
        </w:rPr>
        <w:t>ривень, або вмотивовану відмову.</w:t>
      </w:r>
    </w:p>
    <w:p w:rsidR="00817728" w:rsidRPr="00596D0B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12. Керівник подає Орган</w:t>
      </w:r>
      <w:r>
        <w:rPr>
          <w:sz w:val="28"/>
          <w:szCs w:val="28"/>
          <w:lang w:val="uk-UA"/>
        </w:rPr>
        <w:t>у</w:t>
      </w:r>
      <w:r w:rsidRPr="00596D0B">
        <w:rPr>
          <w:sz w:val="28"/>
          <w:szCs w:val="28"/>
          <w:lang w:val="uk-UA"/>
        </w:rPr>
        <w:t xml:space="preserve"> управління майном</w:t>
      </w:r>
      <w:r w:rsidR="003B152B">
        <w:rPr>
          <w:sz w:val="28"/>
          <w:szCs w:val="28"/>
          <w:lang w:val="uk-UA"/>
        </w:rPr>
        <w:t xml:space="preserve"> та управлінню</w:t>
      </w:r>
      <w:r w:rsidRPr="00E4691A">
        <w:rPr>
          <w:sz w:val="28"/>
          <w:szCs w:val="28"/>
          <w:lang w:val="uk-UA"/>
        </w:rPr>
        <w:t xml:space="preserve"> </w:t>
      </w:r>
      <w:r w:rsidRPr="007D76F5">
        <w:rPr>
          <w:sz w:val="28"/>
          <w:szCs w:val="28"/>
          <w:lang w:val="uk-UA"/>
        </w:rPr>
        <w:t>охорони здоров’я облдержадміністрації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звіт про виконання цього контракту не пізніше ніж за два місяці до закінчення строку його дії.</w:t>
      </w:r>
    </w:p>
    <w:p w:rsidR="00817728" w:rsidRDefault="00817728" w:rsidP="00817728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13. Орган управління майном може надавати Керівникові інші повноваження, якщо це передбачено актами законодавства. Надання повноважень у такому разі здійснюється шляхом укладення додаткового договору.</w:t>
      </w:r>
      <w:r w:rsidRPr="00A83C38">
        <w:rPr>
          <w:sz w:val="28"/>
          <w:szCs w:val="28"/>
          <w:lang w:val="uk-UA"/>
        </w:rPr>
        <w:t xml:space="preserve"> </w:t>
      </w:r>
    </w:p>
    <w:p w:rsidR="009F3105" w:rsidRPr="004762AE" w:rsidRDefault="009F3105" w:rsidP="009F3105">
      <w:pPr>
        <w:ind w:firstLine="708"/>
        <w:jc w:val="both"/>
        <w:rPr>
          <w:lang w:val="uk-UA"/>
        </w:rPr>
      </w:pPr>
    </w:p>
    <w:p w:rsidR="009F3105" w:rsidRPr="002D5394" w:rsidRDefault="009F3105" w:rsidP="009F3105">
      <w:pPr>
        <w:jc w:val="center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III. УМОВИ МАТЕРІАЛЬНОГО ЗАБЕЗПЕЧЕННЯ КЕРІВНИКА</w:t>
      </w:r>
    </w:p>
    <w:p w:rsidR="009F3105" w:rsidRPr="004762AE" w:rsidRDefault="009F3105" w:rsidP="009F3105">
      <w:pPr>
        <w:rPr>
          <w:lang w:val="uk-UA"/>
        </w:rPr>
      </w:pPr>
    </w:p>
    <w:p w:rsidR="009F3105" w:rsidRPr="002D5394" w:rsidRDefault="009F3105" w:rsidP="009F3105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14. Умови оплати праці та тривалість основної і додаткових відпусток Ке</w:t>
      </w:r>
      <w:r w:rsidR="007857F4">
        <w:rPr>
          <w:sz w:val="28"/>
          <w:szCs w:val="28"/>
          <w:lang w:val="uk-UA"/>
        </w:rPr>
        <w:t>рівника визначаються за згодою с</w:t>
      </w:r>
      <w:r w:rsidRPr="002D5394">
        <w:rPr>
          <w:sz w:val="28"/>
          <w:szCs w:val="28"/>
          <w:lang w:val="uk-UA"/>
        </w:rPr>
        <w:t>торін та не можуть бути меншими, ніж передбачено законодавством.</w:t>
      </w:r>
    </w:p>
    <w:p w:rsidR="009F3105" w:rsidRPr="002D5394" w:rsidRDefault="009F3105" w:rsidP="009F3105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За виконання обов’язків, передбачених цим контрактом, Керівнику нараховується заробітна плата в межах фонду оплати праці виходячи з установлених:</w:t>
      </w:r>
    </w:p>
    <w:p w:rsidR="009F3105" w:rsidRPr="002D5394" w:rsidRDefault="009F3105" w:rsidP="003F2FBF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посадового окладу, визначеного за відповідним тарифним розрядом Єдиної тарифної сітки;</w:t>
      </w:r>
    </w:p>
    <w:p w:rsidR="009F3105" w:rsidRPr="003F2FBF" w:rsidRDefault="009F3105" w:rsidP="003F2FBF">
      <w:pPr>
        <w:ind w:firstLine="708"/>
        <w:jc w:val="both"/>
        <w:rPr>
          <w:sz w:val="28"/>
          <w:szCs w:val="28"/>
          <w:lang w:val="uk-UA"/>
        </w:rPr>
      </w:pPr>
      <w:r w:rsidRPr="003F2FBF">
        <w:rPr>
          <w:sz w:val="28"/>
          <w:szCs w:val="28"/>
          <w:lang w:val="uk-UA"/>
        </w:rPr>
        <w:t>підвищень посадового окладу (за наявність кваліфікаційної категорії, за роботу у шкідливих та важких умовах);</w:t>
      </w:r>
    </w:p>
    <w:p w:rsidR="009F3105" w:rsidRPr="002D5394" w:rsidRDefault="009F3105" w:rsidP="003F2FBF">
      <w:pPr>
        <w:ind w:firstLine="708"/>
        <w:jc w:val="both"/>
        <w:rPr>
          <w:rFonts w:eastAsia="MS Mincho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t xml:space="preserve">надбавки за складність, напруженість у роботі у розмірі  до 50 </w:t>
      </w:r>
      <w:r w:rsidR="003F2FBF">
        <w:rPr>
          <w:rFonts w:eastAsia="MS Mincho"/>
          <w:sz w:val="28"/>
          <w:szCs w:val="28"/>
          <w:lang w:val="uk-UA"/>
        </w:rPr>
        <w:t>відсотків  до посадового окладу;</w:t>
      </w:r>
    </w:p>
    <w:p w:rsidR="009F3105" w:rsidRDefault="009F3105" w:rsidP="003F2FBF">
      <w:pPr>
        <w:ind w:firstLine="708"/>
        <w:jc w:val="both"/>
        <w:rPr>
          <w:rFonts w:eastAsia="MS Mincho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t>надбавки за вислугу років;</w:t>
      </w:r>
    </w:p>
    <w:p w:rsidR="00C12777" w:rsidRPr="007500FD" w:rsidRDefault="00A135DF" w:rsidP="007500FD">
      <w:pPr>
        <w:ind w:firstLine="708"/>
        <w:jc w:val="both"/>
        <w:rPr>
          <w:rFonts w:eastAsia="MS Mincho"/>
          <w:sz w:val="28"/>
          <w:szCs w:val="28"/>
          <w:lang w:val="uk-UA"/>
        </w:rPr>
      </w:pPr>
      <w:r w:rsidRPr="00C12777">
        <w:rPr>
          <w:rFonts w:eastAsia="MS Mincho"/>
          <w:sz w:val="28"/>
          <w:szCs w:val="28"/>
          <w:lang w:val="uk-UA"/>
        </w:rPr>
        <w:t xml:space="preserve">надбавки за почесне звання </w:t>
      </w:r>
      <w:proofErr w:type="spellStart"/>
      <w:r w:rsidRPr="00C12777">
        <w:rPr>
          <w:rFonts w:eastAsia="MS Mincho"/>
          <w:sz w:val="28"/>
          <w:szCs w:val="28"/>
          <w:lang w:val="uk-UA"/>
        </w:rPr>
        <w:t>„Заслужений</w:t>
      </w:r>
      <w:proofErr w:type="spellEnd"/>
      <w:r w:rsidRPr="00C12777">
        <w:rPr>
          <w:rFonts w:eastAsia="MS Mincho"/>
          <w:sz w:val="28"/>
          <w:szCs w:val="28"/>
          <w:lang w:val="uk-UA"/>
        </w:rPr>
        <w:t xml:space="preserve"> лікар України” у розмірі             20 відсотків до посадового окладу;</w:t>
      </w:r>
    </w:p>
    <w:p w:rsidR="004762AE" w:rsidRDefault="009F3105" w:rsidP="003F2FBF">
      <w:pPr>
        <w:ind w:firstLine="708"/>
        <w:jc w:val="both"/>
        <w:rPr>
          <w:rFonts w:eastAsia="MS Mincho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t>доплати в розмірі 25 відсотків до посадового окладу за роботу по спеціальності в межах робочого часу за основною посадою;</w:t>
      </w:r>
    </w:p>
    <w:p w:rsidR="009F3105" w:rsidRPr="002D5394" w:rsidRDefault="009F3105" w:rsidP="003F2FBF">
      <w:pPr>
        <w:ind w:firstLine="708"/>
        <w:jc w:val="both"/>
        <w:rPr>
          <w:rFonts w:eastAsia="MS Mincho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lastRenderedPageBreak/>
        <w:t>премії у розмірі до 100 відсотків до посадового окладу</w:t>
      </w:r>
      <w:r w:rsidRPr="002D5394">
        <w:rPr>
          <w:rFonts w:ascii="Courier New" w:eastAsia="MS Mincho" w:hAnsi="Courier New" w:cs="Courier New"/>
          <w:sz w:val="28"/>
          <w:szCs w:val="28"/>
          <w:lang w:val="uk-UA"/>
        </w:rPr>
        <w:t xml:space="preserve"> </w:t>
      </w:r>
      <w:r w:rsidR="007857F4">
        <w:rPr>
          <w:rFonts w:eastAsia="MS Mincho"/>
          <w:sz w:val="28"/>
          <w:szCs w:val="28"/>
          <w:lang w:val="uk-UA"/>
        </w:rPr>
        <w:t>за умови</w:t>
      </w:r>
      <w:r w:rsidRPr="002D5394">
        <w:rPr>
          <w:rFonts w:eastAsia="MS Mincho"/>
          <w:sz w:val="28"/>
          <w:szCs w:val="28"/>
          <w:lang w:val="uk-UA"/>
        </w:rPr>
        <w:t xml:space="preserve"> виконання показників роботи, передбачених положен</w:t>
      </w:r>
      <w:r w:rsidR="003F2FBF">
        <w:rPr>
          <w:rFonts w:eastAsia="MS Mincho"/>
          <w:sz w:val="28"/>
          <w:szCs w:val="28"/>
          <w:lang w:val="uk-UA"/>
        </w:rPr>
        <w:t>ням про преміювання Керівника</w:t>
      </w:r>
      <w:r w:rsidRPr="002D5394">
        <w:rPr>
          <w:rFonts w:eastAsia="MS Mincho"/>
          <w:sz w:val="28"/>
          <w:szCs w:val="28"/>
          <w:lang w:val="uk-UA"/>
        </w:rPr>
        <w:t>.</w:t>
      </w:r>
    </w:p>
    <w:p w:rsidR="009F3105" w:rsidRPr="002D5394" w:rsidRDefault="009F3105" w:rsidP="009F3105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t>Преміювання проводиться поквартально, конкретний розмір премії ви</w:t>
      </w:r>
      <w:r w:rsidR="003F2FBF">
        <w:rPr>
          <w:rFonts w:eastAsia="MS Mincho"/>
          <w:sz w:val="28"/>
          <w:szCs w:val="28"/>
          <w:lang w:val="uk-UA"/>
        </w:rPr>
        <w:t xml:space="preserve">значається за підсумками роботи. У разі допущення у закладі </w:t>
      </w:r>
      <w:r w:rsidRPr="002D5394">
        <w:rPr>
          <w:rFonts w:eastAsia="MS Mincho"/>
          <w:sz w:val="28"/>
          <w:szCs w:val="28"/>
          <w:lang w:val="uk-UA"/>
        </w:rPr>
        <w:t xml:space="preserve"> нещасного випадку зі смерт</w:t>
      </w:r>
      <w:r w:rsidR="003F2FBF">
        <w:rPr>
          <w:rFonts w:eastAsia="MS Mincho"/>
          <w:sz w:val="28"/>
          <w:szCs w:val="28"/>
          <w:lang w:val="uk-UA"/>
        </w:rPr>
        <w:t>ельними наслідками з вини закладу</w:t>
      </w:r>
      <w:r w:rsidRPr="002D5394">
        <w:rPr>
          <w:rFonts w:eastAsia="MS Mincho"/>
          <w:sz w:val="28"/>
          <w:szCs w:val="28"/>
          <w:lang w:val="uk-UA"/>
        </w:rPr>
        <w:t>, премія Керівникові не нараховується;</w:t>
      </w:r>
    </w:p>
    <w:p w:rsidR="009F3105" w:rsidRPr="002D5394" w:rsidRDefault="009F3105" w:rsidP="003F2FBF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допомоги на оздоровлення у розмірі посадового окладу під час надання основної щорічної відпустки;</w:t>
      </w:r>
    </w:p>
    <w:p w:rsidR="009F3105" w:rsidRPr="002D5394" w:rsidRDefault="009F3105" w:rsidP="003F2FBF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матеріальн</w:t>
      </w:r>
      <w:r w:rsidR="007857F4">
        <w:rPr>
          <w:sz w:val="28"/>
          <w:szCs w:val="28"/>
          <w:lang w:val="uk-UA"/>
        </w:rPr>
        <w:t>ої допомоги у сумі не більше  одного посадового</w:t>
      </w:r>
      <w:r w:rsidRPr="002D5394">
        <w:rPr>
          <w:sz w:val="28"/>
          <w:szCs w:val="28"/>
          <w:lang w:val="uk-UA"/>
        </w:rPr>
        <w:t xml:space="preserve"> оклад</w:t>
      </w:r>
      <w:r w:rsidR="007857F4">
        <w:rPr>
          <w:sz w:val="28"/>
          <w:szCs w:val="28"/>
          <w:lang w:val="uk-UA"/>
        </w:rPr>
        <w:t>у у</w:t>
      </w:r>
      <w:r w:rsidRPr="002D5394">
        <w:rPr>
          <w:sz w:val="28"/>
          <w:szCs w:val="28"/>
          <w:lang w:val="uk-UA"/>
        </w:rPr>
        <w:t xml:space="preserve"> рік, крім матеріальної допомоги на поховання.</w:t>
      </w:r>
    </w:p>
    <w:p w:rsidR="009F3105" w:rsidRPr="002D5394" w:rsidRDefault="009F3105" w:rsidP="009F3105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t>Керівник має право на роботу за сумісництвом на 0,5 ставки лікаря відповідної спеціальності</w:t>
      </w:r>
      <w:r w:rsidR="003B1D39" w:rsidRPr="003B1D39">
        <w:rPr>
          <w:rFonts w:eastAsia="MS Mincho"/>
          <w:sz w:val="28"/>
          <w:szCs w:val="28"/>
          <w:lang w:val="uk-UA"/>
        </w:rPr>
        <w:t xml:space="preserve"> </w:t>
      </w:r>
      <w:r w:rsidR="003B1D39" w:rsidRPr="002D5394">
        <w:rPr>
          <w:rFonts w:eastAsia="MS Mincho"/>
          <w:sz w:val="28"/>
          <w:szCs w:val="28"/>
          <w:lang w:val="uk-UA"/>
        </w:rPr>
        <w:t>поза межами робочого часу за основною посадою</w:t>
      </w:r>
      <w:r w:rsidR="003B1D39">
        <w:rPr>
          <w:rFonts w:eastAsia="MS Mincho"/>
          <w:sz w:val="28"/>
          <w:szCs w:val="28"/>
          <w:lang w:val="uk-UA"/>
        </w:rPr>
        <w:t>, а також на викладацьку роботу у вищих навчальних закладах згідно з чинним законодавством.</w:t>
      </w:r>
    </w:p>
    <w:p w:rsidR="009F3105" w:rsidRPr="002D5394" w:rsidRDefault="009F3105" w:rsidP="009F3105">
      <w:pPr>
        <w:ind w:firstLine="709"/>
        <w:jc w:val="both"/>
        <w:rPr>
          <w:rFonts w:ascii="Courier New" w:hAnsi="Courier New" w:cs="Courier New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t>Тривалість роботи за сумісництвом не мож</w:t>
      </w:r>
      <w:r w:rsidR="007857F4">
        <w:rPr>
          <w:rFonts w:eastAsia="MS Mincho"/>
          <w:sz w:val="28"/>
          <w:szCs w:val="28"/>
          <w:lang w:val="uk-UA"/>
        </w:rPr>
        <w:t>е перевищувати чотирьох годин у</w:t>
      </w:r>
      <w:r w:rsidRPr="002D5394">
        <w:rPr>
          <w:rFonts w:eastAsia="MS Mincho"/>
          <w:sz w:val="28"/>
          <w:szCs w:val="28"/>
          <w:lang w:val="uk-UA"/>
        </w:rPr>
        <w:t xml:space="preserve"> день і повного робочого дня у вихідний день.</w:t>
      </w:r>
    </w:p>
    <w:p w:rsidR="009F3105" w:rsidRPr="002D5394" w:rsidRDefault="009F3105" w:rsidP="009F3105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 xml:space="preserve">15. Преміювання Керівника, встановлення йому надбавок і доплат до посадового окладу, надання матеріальної допомоги здійснюються за </w:t>
      </w:r>
      <w:r w:rsidR="003F2FBF">
        <w:rPr>
          <w:sz w:val="28"/>
          <w:szCs w:val="28"/>
          <w:lang w:val="uk-UA"/>
        </w:rPr>
        <w:t xml:space="preserve">погодженням з </w:t>
      </w:r>
      <w:r w:rsidR="00642784">
        <w:rPr>
          <w:sz w:val="28"/>
          <w:szCs w:val="28"/>
          <w:lang w:val="uk-UA"/>
        </w:rPr>
        <w:t>управлінням</w:t>
      </w:r>
      <w:r w:rsidR="003F2FBF" w:rsidRPr="003F2FBF">
        <w:rPr>
          <w:sz w:val="28"/>
          <w:szCs w:val="28"/>
          <w:lang w:val="uk-UA"/>
        </w:rPr>
        <w:t xml:space="preserve"> </w:t>
      </w:r>
      <w:r w:rsidRPr="003F2FBF">
        <w:rPr>
          <w:sz w:val="28"/>
          <w:szCs w:val="28"/>
          <w:lang w:val="uk-UA"/>
        </w:rPr>
        <w:t xml:space="preserve"> охорон</w:t>
      </w:r>
      <w:r w:rsidR="003F2FBF" w:rsidRPr="003F2FBF">
        <w:rPr>
          <w:sz w:val="28"/>
          <w:szCs w:val="28"/>
          <w:lang w:val="uk-UA"/>
        </w:rPr>
        <w:t>и здоров’я облдержадміністрації,</w:t>
      </w:r>
      <w:r w:rsidRPr="002D5394">
        <w:rPr>
          <w:sz w:val="28"/>
          <w:szCs w:val="28"/>
          <w:lang w:val="uk-UA"/>
        </w:rPr>
        <w:t xml:space="preserve">  у разі відсутності заборгованості із заробітної плати працівникам закладу, за спожиті комунальні послуги та з платежів до державного і місцевих бюджетів у межах затвердженого фонду оплати праці.</w:t>
      </w:r>
    </w:p>
    <w:p w:rsidR="009F3105" w:rsidRDefault="009F3105" w:rsidP="009F3105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16. У разі неналежного виконання умов цього контракту</w:t>
      </w:r>
      <w:r w:rsidR="007857F4">
        <w:rPr>
          <w:sz w:val="28"/>
          <w:szCs w:val="28"/>
          <w:lang w:val="uk-UA"/>
        </w:rPr>
        <w:t>,</w:t>
      </w:r>
      <w:r w:rsidRPr="002D5394">
        <w:rPr>
          <w:sz w:val="28"/>
          <w:szCs w:val="28"/>
          <w:lang w:val="uk-UA"/>
        </w:rPr>
        <w:t xml:space="preserve"> розмір надбавок, доплат і матеріальної допомоги зменшується або вони не виплачуються.</w:t>
      </w:r>
    </w:p>
    <w:p w:rsidR="00F96841" w:rsidRDefault="00F96841" w:rsidP="00F96841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4765A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Керівникові надається щорічна оплачувана відпустка тривалістю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4765AF">
        <w:rPr>
          <w:rFonts w:ascii="Times New Roman" w:eastAsia="MS Mincho" w:hAnsi="Times New Roman" w:cs="Times New Roman"/>
          <w:sz w:val="28"/>
          <w:szCs w:val="28"/>
          <w:lang w:val="uk-UA"/>
        </w:rPr>
        <w:t>24 календарних дні (основна) та 7 календарних днів за особливий характер праці (додаткова).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Оплата відпустки провадиться виходячи із середнього заробітку Керівника, обчисленого у порядку, встановленому Кабінетом Міністрів України. </w:t>
      </w:r>
    </w:p>
    <w:p w:rsidR="00F96841" w:rsidRDefault="00F96841" w:rsidP="00F96841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3F2FBF" w:rsidRPr="00596D0B" w:rsidRDefault="003F2FBF" w:rsidP="003F2FBF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IV. ВІДПОВІДАЛЬНІСТЬ СТОРІН. РОЗВ’ЯЗАННЯ СПОРІВ</w:t>
      </w:r>
    </w:p>
    <w:p w:rsidR="003F2FBF" w:rsidRPr="004762AE" w:rsidRDefault="003F2FBF" w:rsidP="003F2FBF">
      <w:pPr>
        <w:rPr>
          <w:sz w:val="16"/>
          <w:szCs w:val="16"/>
          <w:lang w:val="uk-UA"/>
        </w:rPr>
      </w:pPr>
    </w:p>
    <w:p w:rsidR="003F2FBF" w:rsidRPr="00596D0B" w:rsidRDefault="003F2FBF" w:rsidP="003F2FB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Pr="00596D0B">
        <w:rPr>
          <w:sz w:val="28"/>
          <w:szCs w:val="28"/>
          <w:lang w:val="uk-UA"/>
        </w:rPr>
        <w:t>. У разі невиконання чи неналежного виконання обов’язків</w:t>
      </w:r>
      <w:r w:rsidR="00642784">
        <w:rPr>
          <w:sz w:val="28"/>
          <w:szCs w:val="28"/>
          <w:lang w:val="uk-UA"/>
        </w:rPr>
        <w:t>, передбачених цим контрактом, с</w:t>
      </w:r>
      <w:r w:rsidRPr="00596D0B">
        <w:rPr>
          <w:sz w:val="28"/>
          <w:szCs w:val="28"/>
          <w:lang w:val="uk-UA"/>
        </w:rPr>
        <w:t>торони несуть відповідальність згідно із законодавством та цим контрактом.</w:t>
      </w:r>
    </w:p>
    <w:p w:rsidR="003F2FBF" w:rsidRPr="00596D0B" w:rsidRDefault="003F2FBF" w:rsidP="003F2FB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642784">
        <w:rPr>
          <w:sz w:val="28"/>
          <w:szCs w:val="28"/>
          <w:lang w:val="uk-UA"/>
        </w:rPr>
        <w:t>. Спори між с</w:t>
      </w:r>
      <w:r w:rsidRPr="00596D0B">
        <w:rPr>
          <w:sz w:val="28"/>
          <w:szCs w:val="28"/>
          <w:lang w:val="uk-UA"/>
        </w:rPr>
        <w:t>торонами розв’язуються у визначеному законодавством порядку.</w:t>
      </w:r>
    </w:p>
    <w:p w:rsidR="003F2FBF" w:rsidRPr="00596D0B" w:rsidRDefault="003F2FBF" w:rsidP="003F2FB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Pr="00596D0B">
        <w:rPr>
          <w:sz w:val="28"/>
          <w:szCs w:val="28"/>
          <w:lang w:val="uk-UA"/>
        </w:rPr>
        <w:t xml:space="preserve">. Орган управління майном несе відповідальність та забезпечує відшкодування моральної і матеріальної шкоди, заподіяної Керівникові у разі дострокового розірвання цього контракту, проведеного з порушенням вимог </w:t>
      </w:r>
      <w:r w:rsidRPr="00596D0B">
        <w:rPr>
          <w:sz w:val="28"/>
          <w:szCs w:val="28"/>
          <w:lang w:val="uk-UA"/>
        </w:rPr>
        <w:lastRenderedPageBreak/>
        <w:t>трудового законодавства, а також на підстав</w:t>
      </w:r>
      <w:r w:rsidR="007857F4">
        <w:rPr>
          <w:sz w:val="28"/>
          <w:szCs w:val="28"/>
          <w:lang w:val="uk-UA"/>
        </w:rPr>
        <w:t>і, не</w:t>
      </w:r>
      <w:r w:rsidRPr="00596D0B">
        <w:rPr>
          <w:sz w:val="28"/>
          <w:szCs w:val="28"/>
          <w:lang w:val="uk-UA"/>
        </w:rPr>
        <w:t>передбаченій законодавством та цим контрактом.</w:t>
      </w:r>
    </w:p>
    <w:p w:rsidR="003F2FBF" w:rsidRPr="00596D0B" w:rsidRDefault="003F2FBF" w:rsidP="003F2FBF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20. Керівник несе відповідальність за:</w:t>
      </w:r>
    </w:p>
    <w:p w:rsidR="003F2FBF" w:rsidRPr="00596D0B" w:rsidRDefault="003F2FBF" w:rsidP="003F2FBF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:rsidR="003F2FBF" w:rsidRPr="00596D0B" w:rsidRDefault="003F2FBF" w:rsidP="003F2FBF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недотримання вимог законодавства про працю та охорону праці у закладі;</w:t>
      </w:r>
    </w:p>
    <w:p w:rsidR="003F2FBF" w:rsidRDefault="003F2FBF" w:rsidP="003F2FBF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невиконання статутних завдань закладу</w:t>
      </w:r>
      <w:r>
        <w:rPr>
          <w:sz w:val="28"/>
          <w:szCs w:val="28"/>
          <w:lang w:val="uk-UA"/>
        </w:rPr>
        <w:t xml:space="preserve"> і умов цього контракту з вини К</w:t>
      </w:r>
      <w:r w:rsidRPr="00596D0B">
        <w:rPr>
          <w:sz w:val="28"/>
          <w:szCs w:val="28"/>
          <w:lang w:val="uk-UA"/>
        </w:rPr>
        <w:t>ерівника.</w:t>
      </w:r>
    </w:p>
    <w:p w:rsidR="003F2FBF" w:rsidRPr="004762AE" w:rsidRDefault="003F2FBF" w:rsidP="003F2FBF">
      <w:pPr>
        <w:rPr>
          <w:sz w:val="16"/>
          <w:szCs w:val="16"/>
          <w:lang w:val="uk-UA"/>
        </w:rPr>
      </w:pPr>
    </w:p>
    <w:p w:rsidR="000E5FE4" w:rsidRDefault="003F2FBF" w:rsidP="003F2FBF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V. ВНЕСЕННЯ ЗМІН І ДОПОВНЕНЬ ДО КОНТРАКТУ </w:t>
      </w:r>
    </w:p>
    <w:p w:rsidR="003F2FBF" w:rsidRPr="00596D0B" w:rsidRDefault="003F2FBF" w:rsidP="003F2FBF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ТА ПРИПИНЕННЯ ЙОГО ДІЇ</w:t>
      </w:r>
    </w:p>
    <w:p w:rsidR="003F2FBF" w:rsidRPr="004762AE" w:rsidRDefault="003F2FBF" w:rsidP="003F2FBF">
      <w:pPr>
        <w:rPr>
          <w:sz w:val="16"/>
          <w:szCs w:val="16"/>
          <w:lang w:val="uk-UA"/>
        </w:rPr>
      </w:pPr>
    </w:p>
    <w:p w:rsidR="003F2FBF" w:rsidRPr="00596D0B" w:rsidRDefault="003F2FBF" w:rsidP="003F2FBF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21. Внесення змін та доповнень до цього конт</w:t>
      </w:r>
      <w:r w:rsidR="007857F4">
        <w:rPr>
          <w:sz w:val="28"/>
          <w:szCs w:val="28"/>
          <w:lang w:val="uk-UA"/>
        </w:rPr>
        <w:t>ракту здійснюється шляхом уклада</w:t>
      </w:r>
      <w:r w:rsidRPr="00596D0B">
        <w:rPr>
          <w:sz w:val="28"/>
          <w:szCs w:val="28"/>
          <w:lang w:val="uk-UA"/>
        </w:rPr>
        <w:t>ння додаткових договорів.</w:t>
      </w:r>
    </w:p>
    <w:p w:rsidR="003F2FBF" w:rsidRPr="00596D0B" w:rsidRDefault="003F2FBF" w:rsidP="003F2FBF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22. Дія цього контракту припиняється:</w:t>
      </w:r>
    </w:p>
    <w:p w:rsidR="003F2FBF" w:rsidRPr="00596D0B" w:rsidRDefault="003F2FBF" w:rsidP="003F2FBF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із закінченням строку, на який його укладено;</w:t>
      </w:r>
    </w:p>
    <w:p w:rsidR="003F2FBF" w:rsidRPr="00596D0B" w:rsidRDefault="003B152B" w:rsidP="003F2FB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 згодою с</w:t>
      </w:r>
      <w:r w:rsidR="003F2FBF" w:rsidRPr="00596D0B">
        <w:rPr>
          <w:sz w:val="28"/>
          <w:szCs w:val="28"/>
          <w:lang w:val="uk-UA"/>
        </w:rPr>
        <w:t>торін;</w:t>
      </w:r>
    </w:p>
    <w:p w:rsidR="003F2FBF" w:rsidRPr="00596D0B" w:rsidRDefault="003F2FBF" w:rsidP="003F2FBF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з ініціативи Органу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:rsidR="003F2FBF" w:rsidRPr="00596D0B" w:rsidRDefault="003F2FBF" w:rsidP="003F2FBF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4) з інших підстав, передбачених законодавством та цим контрактом.</w:t>
      </w:r>
    </w:p>
    <w:p w:rsidR="003F2FBF" w:rsidRPr="00596D0B" w:rsidRDefault="003F2FBF" w:rsidP="003F2FBF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23. Цей контракт може бути розірваний, а Керівник звільнений з посади з ініціативи Органу управління майном до закінчення строку дії контракту:</w:t>
      </w:r>
    </w:p>
    <w:p w:rsidR="003F2FBF" w:rsidRPr="00596D0B" w:rsidRDefault="003F2FBF" w:rsidP="003F2FBF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у разі систематичного невиконання Керівником без поважних причин умов та обов’язків, визначених цим контрактом;</w:t>
      </w:r>
    </w:p>
    <w:p w:rsidR="003F2FBF" w:rsidRPr="00596D0B" w:rsidRDefault="003F2FBF" w:rsidP="003F2FBF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у разі одноразового грубого порушення Керівником вимог законодавства чи обов’язків, передбачених цим контрактом, внаслідок чого закладу завдано значних збитків;</w:t>
      </w:r>
    </w:p>
    <w:p w:rsidR="003F2FBF" w:rsidRPr="00596D0B" w:rsidRDefault="003F2FBF" w:rsidP="003F2FBF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у разі невиконання закладом зобов’язань перед бюджетом та Пенсійним фондом України щодо сплати податків, зборів та інших обов’язкових платежів, а також зобов’язань щодо виплати заробітної плати працівникам чи недотримання графіка погашення заборгованості із заробітної плати з вини Керівника;</w:t>
      </w:r>
    </w:p>
    <w:p w:rsidR="003F2FBF" w:rsidRPr="00596D0B" w:rsidRDefault="003F2FBF" w:rsidP="003F2FBF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4) у разі неподання або несвоєчасного подання Органові управління майном </w:t>
      </w:r>
      <w:r>
        <w:rPr>
          <w:sz w:val="28"/>
          <w:szCs w:val="28"/>
          <w:lang w:val="uk-UA"/>
        </w:rPr>
        <w:t xml:space="preserve">на погодження штатного розпису закладу, </w:t>
      </w:r>
      <w:r w:rsidR="003B152B">
        <w:rPr>
          <w:sz w:val="28"/>
          <w:szCs w:val="28"/>
          <w:lang w:val="uk-UA"/>
        </w:rPr>
        <w:t xml:space="preserve"> управлінню</w:t>
      </w:r>
      <w:r w:rsidRPr="007D76F5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 xml:space="preserve"> -</w:t>
      </w:r>
      <w:r w:rsidRPr="00596D0B">
        <w:rPr>
          <w:sz w:val="28"/>
          <w:szCs w:val="28"/>
          <w:lang w:val="uk-UA"/>
        </w:rPr>
        <w:t xml:space="preserve"> на затвердження кошторису, плану асигнувань загального фонду бюджету та штатного розпису закладу;</w:t>
      </w:r>
      <w:r w:rsidRPr="007D76F5">
        <w:rPr>
          <w:sz w:val="28"/>
          <w:szCs w:val="28"/>
          <w:lang w:val="uk-UA"/>
        </w:rPr>
        <w:t xml:space="preserve"> </w:t>
      </w:r>
    </w:p>
    <w:p w:rsidR="003F2FBF" w:rsidRPr="00596D0B" w:rsidRDefault="003F2FBF" w:rsidP="003F2FBF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5) у разі несплати </w:t>
      </w:r>
      <w:proofErr w:type="spellStart"/>
      <w:r w:rsidRPr="00596D0B">
        <w:rPr>
          <w:sz w:val="28"/>
          <w:szCs w:val="28"/>
          <w:lang w:val="uk-UA"/>
        </w:rPr>
        <w:t>реструктуризованої</w:t>
      </w:r>
      <w:proofErr w:type="spellEnd"/>
      <w:r w:rsidRPr="00596D0B">
        <w:rPr>
          <w:sz w:val="28"/>
          <w:szCs w:val="28"/>
          <w:lang w:val="uk-UA"/>
        </w:rPr>
        <w:t xml:space="preserve"> податкової заборгованості протягом трьох місяців з вини Керівника;</w:t>
      </w:r>
    </w:p>
    <w:p w:rsidR="003F2FBF" w:rsidRPr="00596D0B" w:rsidRDefault="003F2FBF" w:rsidP="003F2FBF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6) за поданням службових осіб органів державного нагляду за охороною праці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у разі систематичних порушень вимог законодавства з питань охорони праці;</w:t>
      </w:r>
    </w:p>
    <w:p w:rsidR="004762AE" w:rsidRDefault="003F2FBF" w:rsidP="003F2FBF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lastRenderedPageBreak/>
        <w:t>7) у разі допущення збільшення обсягу простроченої кредиторської заборгованості з вини Керівника;</w:t>
      </w:r>
    </w:p>
    <w:p w:rsidR="003F2FBF" w:rsidRPr="00596D0B" w:rsidRDefault="003F2FBF" w:rsidP="003F2FBF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8) у разі неподання </w:t>
      </w:r>
      <w:r w:rsidR="003B152B">
        <w:rPr>
          <w:sz w:val="28"/>
          <w:szCs w:val="28"/>
          <w:lang w:val="uk-UA"/>
        </w:rPr>
        <w:t xml:space="preserve">управлінню </w:t>
      </w:r>
      <w:r w:rsidRPr="007D76F5">
        <w:rPr>
          <w:sz w:val="28"/>
          <w:szCs w:val="28"/>
          <w:lang w:val="uk-UA"/>
        </w:rPr>
        <w:t>охорони здоров’я облдержадміністрації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квартальної та річної фінансової звітності;</w:t>
      </w:r>
    </w:p>
    <w:p w:rsidR="003F2FBF" w:rsidRPr="00596D0B" w:rsidRDefault="003F2FBF" w:rsidP="003F2FBF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9) у разі здачі в оренду майна, зак</w:t>
      </w:r>
      <w:r w:rsidR="007857F4">
        <w:rPr>
          <w:sz w:val="28"/>
          <w:szCs w:val="28"/>
          <w:lang w:val="uk-UA"/>
        </w:rPr>
        <w:t>ріпленого за закладом, та уклада</w:t>
      </w:r>
      <w:r w:rsidRPr="00596D0B">
        <w:rPr>
          <w:sz w:val="28"/>
          <w:szCs w:val="28"/>
          <w:lang w:val="uk-UA"/>
        </w:rPr>
        <w:t>ння договорів комерційної концесії, спільної діяльності, купівлі-продажу, кредитних договорів на суму, що перевищує 100 тис. гривень, а також договорів підряду на суму, що перевищує 1 млн. гривень, без отримання письмової згоди</w:t>
      </w:r>
      <w:r w:rsidR="007857F4">
        <w:rPr>
          <w:sz w:val="28"/>
          <w:szCs w:val="28"/>
          <w:lang w:val="uk-UA"/>
        </w:rPr>
        <w:t xml:space="preserve"> управління</w:t>
      </w:r>
      <w:r>
        <w:rPr>
          <w:sz w:val="28"/>
          <w:szCs w:val="28"/>
          <w:lang w:val="uk-UA"/>
        </w:rPr>
        <w:t xml:space="preserve"> охорони здоров’я облдержадміністрації</w:t>
      </w:r>
      <w:r w:rsidRPr="00596D0B">
        <w:rPr>
          <w:sz w:val="28"/>
          <w:szCs w:val="28"/>
          <w:lang w:val="uk-UA"/>
        </w:rPr>
        <w:t>;</w:t>
      </w:r>
    </w:p>
    <w:p w:rsidR="003F2FBF" w:rsidRPr="00596D0B" w:rsidRDefault="003F2FBF" w:rsidP="003F2FBF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10)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контролю;</w:t>
      </w:r>
    </w:p>
    <w:p w:rsidR="003F2FBF" w:rsidRPr="00596D0B" w:rsidRDefault="003F2FBF" w:rsidP="003F2FBF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11) на вимогу виборного органу первинної профспілкової організації (профспілкового представника)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:rsidR="003F2FBF" w:rsidRPr="00596D0B" w:rsidRDefault="003F2FBF" w:rsidP="003F2FBF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24. У разі дострокового припинення дії цього контракту з незалежних від Керівника причин, зазначених у пункті 3 частини першої статті 36, пунктах 1 і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:rsidR="003F2FBF" w:rsidRPr="00596D0B" w:rsidRDefault="003F2FBF" w:rsidP="003F2FBF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25. За два місяці до закінчення строку дії цього контракту він м</w:t>
      </w:r>
      <w:r w:rsidR="003B152B">
        <w:rPr>
          <w:sz w:val="28"/>
          <w:szCs w:val="28"/>
          <w:lang w:val="uk-UA"/>
        </w:rPr>
        <w:t>оже бути продовжений за згодою с</w:t>
      </w:r>
      <w:r w:rsidRPr="00596D0B">
        <w:rPr>
          <w:sz w:val="28"/>
          <w:szCs w:val="28"/>
          <w:lang w:val="uk-UA"/>
        </w:rPr>
        <w:t>торін відповідно до законодавства.</w:t>
      </w:r>
    </w:p>
    <w:p w:rsidR="009F3105" w:rsidRDefault="003F2FBF" w:rsidP="003B152B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26. Якщо розірвання цього контракту проводиться на підставах, установлених у ньому, але не передбачених законодавством, звільнення Керівника з посади здійснюється відповідно до пункту 8 частини першої статті 36 Кодексу законів про працю України.</w:t>
      </w:r>
    </w:p>
    <w:p w:rsidR="003F2FBF" w:rsidRPr="002D5394" w:rsidRDefault="003F2FBF" w:rsidP="003F2FBF">
      <w:pPr>
        <w:jc w:val="both"/>
        <w:rPr>
          <w:sz w:val="20"/>
          <w:szCs w:val="20"/>
        </w:rPr>
      </w:pPr>
    </w:p>
    <w:p w:rsidR="009F3105" w:rsidRPr="002D5394" w:rsidRDefault="009F3105" w:rsidP="009F3105">
      <w:pPr>
        <w:jc w:val="center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VI. СТРОК ДІЇ ТА ІНШІ УМОВИ КОНТРАКТУ</w:t>
      </w:r>
    </w:p>
    <w:p w:rsidR="009F3105" w:rsidRPr="002D5394" w:rsidRDefault="009F3105" w:rsidP="009F3105">
      <w:pPr>
        <w:rPr>
          <w:sz w:val="20"/>
          <w:szCs w:val="20"/>
          <w:lang w:val="uk-UA"/>
        </w:rPr>
      </w:pPr>
    </w:p>
    <w:p w:rsidR="009F3105" w:rsidRPr="002D5394" w:rsidRDefault="009F3105" w:rsidP="009F3105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2</w:t>
      </w:r>
      <w:r w:rsidR="00CD4DDF">
        <w:rPr>
          <w:sz w:val="28"/>
          <w:szCs w:val="28"/>
          <w:lang w:val="uk-UA"/>
        </w:rPr>
        <w:t xml:space="preserve">7. Цей контракт діє з </w:t>
      </w:r>
      <w:r w:rsidR="00DA2BBC">
        <w:rPr>
          <w:sz w:val="28"/>
          <w:szCs w:val="28"/>
          <w:lang w:val="uk-UA"/>
        </w:rPr>
        <w:t xml:space="preserve">23 лютого </w:t>
      </w:r>
      <w:r w:rsidR="00CD4DDF">
        <w:rPr>
          <w:sz w:val="28"/>
          <w:szCs w:val="28"/>
          <w:lang w:val="uk-UA"/>
        </w:rPr>
        <w:t>201</w:t>
      </w:r>
      <w:r w:rsidR="00DA2BBC">
        <w:rPr>
          <w:sz w:val="28"/>
          <w:szCs w:val="28"/>
          <w:lang w:val="uk-UA"/>
        </w:rPr>
        <w:t xml:space="preserve">7 </w:t>
      </w:r>
      <w:r w:rsidR="00CD4DDF">
        <w:rPr>
          <w:sz w:val="28"/>
          <w:szCs w:val="28"/>
          <w:lang w:val="uk-UA"/>
        </w:rPr>
        <w:t xml:space="preserve">року по </w:t>
      </w:r>
      <w:r w:rsidR="00DA2BBC">
        <w:rPr>
          <w:sz w:val="28"/>
          <w:szCs w:val="28"/>
          <w:lang w:val="uk-UA"/>
        </w:rPr>
        <w:t>22 лютого 2022</w:t>
      </w:r>
      <w:r w:rsidR="00CD4DDF">
        <w:rPr>
          <w:sz w:val="28"/>
          <w:szCs w:val="28"/>
          <w:lang w:val="uk-UA"/>
        </w:rPr>
        <w:t xml:space="preserve"> </w:t>
      </w:r>
      <w:r w:rsidRPr="002D5394">
        <w:rPr>
          <w:sz w:val="28"/>
          <w:szCs w:val="28"/>
          <w:lang w:val="uk-UA"/>
        </w:rPr>
        <w:t>року  і наб</w:t>
      </w:r>
      <w:r w:rsidR="003B152B">
        <w:rPr>
          <w:sz w:val="28"/>
          <w:szCs w:val="28"/>
          <w:lang w:val="uk-UA"/>
        </w:rPr>
        <w:t>ирає чинності з дня підписання с</w:t>
      </w:r>
      <w:r w:rsidRPr="002D5394">
        <w:rPr>
          <w:sz w:val="28"/>
          <w:szCs w:val="28"/>
          <w:lang w:val="uk-UA"/>
        </w:rPr>
        <w:t>торонами.</w:t>
      </w:r>
    </w:p>
    <w:p w:rsidR="009F3105" w:rsidRPr="002D5394" w:rsidRDefault="009F3105" w:rsidP="009F3105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Якщо після закінчення строку дії цього контракту трудові відносин</w:t>
      </w:r>
      <w:r w:rsidR="003B152B">
        <w:rPr>
          <w:sz w:val="28"/>
          <w:szCs w:val="28"/>
          <w:lang w:val="uk-UA"/>
        </w:rPr>
        <w:t>и фактично тривають і жодна із с</w:t>
      </w:r>
      <w:r w:rsidRPr="002D5394">
        <w:rPr>
          <w:sz w:val="28"/>
          <w:szCs w:val="28"/>
          <w:lang w:val="uk-UA"/>
        </w:rPr>
        <w:t>торін не вимагає їх припинення, дія цього контракту вважається продовженою на строк, на який його було укладено.</w:t>
      </w:r>
    </w:p>
    <w:p w:rsidR="009F3105" w:rsidRPr="002D5394" w:rsidRDefault="009F3105" w:rsidP="009F3105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28</w:t>
      </w:r>
      <w:r w:rsidRPr="002D5394">
        <w:rPr>
          <w:b/>
          <w:sz w:val="28"/>
          <w:szCs w:val="28"/>
          <w:lang w:val="uk-UA"/>
        </w:rPr>
        <w:t xml:space="preserve">. </w:t>
      </w:r>
      <w:r w:rsidRPr="002D5394">
        <w:rPr>
          <w:sz w:val="28"/>
          <w:szCs w:val="28"/>
          <w:lang w:val="uk-UA"/>
        </w:rPr>
        <w:t>Сторони вживають заходів щодо дотримання конфіденційності умов цього контракту, крім визначених законом випадків. Сторони мають право інформувати про умови цього контракту своїх радників, довірених осіб, представників.</w:t>
      </w:r>
    </w:p>
    <w:p w:rsidR="009F3105" w:rsidRPr="002D5394" w:rsidRDefault="009F3105" w:rsidP="009F3105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29. Умови цього контракту</w:t>
      </w:r>
      <w:r w:rsidR="003B152B">
        <w:rPr>
          <w:sz w:val="28"/>
          <w:szCs w:val="28"/>
          <w:lang w:val="uk-UA"/>
        </w:rPr>
        <w:t xml:space="preserve"> можуть бути змінені за згодою с</w:t>
      </w:r>
      <w:r w:rsidRPr="002D5394">
        <w:rPr>
          <w:sz w:val="28"/>
          <w:szCs w:val="28"/>
          <w:lang w:val="uk-UA"/>
        </w:rPr>
        <w:t>торін шляхом укладення додаткового договору у письмовій формі.</w:t>
      </w:r>
    </w:p>
    <w:p w:rsidR="009F3105" w:rsidRPr="002D5394" w:rsidRDefault="009F3105" w:rsidP="009F3105">
      <w:pPr>
        <w:ind w:firstLine="708"/>
        <w:jc w:val="both"/>
        <w:rPr>
          <w:sz w:val="20"/>
          <w:szCs w:val="20"/>
          <w:lang w:val="uk-UA"/>
        </w:rPr>
      </w:pPr>
    </w:p>
    <w:p w:rsidR="009F3105" w:rsidRPr="002D5394" w:rsidRDefault="009F3105" w:rsidP="009F3105">
      <w:pPr>
        <w:jc w:val="center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VII. МІСЦЕЗНАХОДЖЕННЯ СТОРІН ТА ІНШІ ВІДОМОСТІ</w:t>
      </w:r>
    </w:p>
    <w:p w:rsidR="009F3105" w:rsidRPr="002D5394" w:rsidRDefault="009F3105" w:rsidP="009F3105">
      <w:pPr>
        <w:rPr>
          <w:sz w:val="20"/>
          <w:szCs w:val="20"/>
          <w:lang w:val="uk-UA"/>
        </w:rPr>
      </w:pPr>
    </w:p>
    <w:p w:rsidR="009F3105" w:rsidRPr="002D5394" w:rsidRDefault="00A135DF" w:rsidP="009F310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 Відомості про заклад.</w:t>
      </w:r>
    </w:p>
    <w:p w:rsidR="003F2FBF" w:rsidRPr="003B152B" w:rsidRDefault="00BA5B57" w:rsidP="009F3105">
      <w:pPr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</w:t>
      </w:r>
      <w:r w:rsidRPr="002D5394">
        <w:rPr>
          <w:sz w:val="28"/>
          <w:szCs w:val="28"/>
          <w:lang w:val="uk-UA"/>
        </w:rPr>
        <w:t>айменування:</w:t>
      </w:r>
      <w:r w:rsidRPr="00A135D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обласний медичний центр</w:t>
      </w:r>
      <w:r w:rsidRPr="005E5ABC">
        <w:rPr>
          <w:bCs/>
          <w:sz w:val="28"/>
          <w:szCs w:val="28"/>
          <w:lang w:val="uk-UA"/>
        </w:rPr>
        <w:t xml:space="preserve"> </w:t>
      </w:r>
      <w:proofErr w:type="spellStart"/>
      <w:r w:rsidRPr="005E5ABC">
        <w:rPr>
          <w:bCs/>
          <w:sz w:val="28"/>
          <w:szCs w:val="28"/>
          <w:lang w:val="uk-UA"/>
        </w:rPr>
        <w:t>вертебрології</w:t>
      </w:r>
      <w:proofErr w:type="spellEnd"/>
      <w:r w:rsidRPr="005E5ABC">
        <w:rPr>
          <w:bCs/>
          <w:sz w:val="28"/>
          <w:szCs w:val="28"/>
          <w:lang w:val="uk-UA"/>
        </w:rPr>
        <w:t xml:space="preserve"> і реабілітації</w:t>
      </w:r>
      <w:r w:rsidRPr="003B152B">
        <w:rPr>
          <w:sz w:val="28"/>
          <w:szCs w:val="28"/>
          <w:lang w:val="uk-UA"/>
        </w:rPr>
        <w:t xml:space="preserve"> </w:t>
      </w:r>
      <w:proofErr w:type="spellStart"/>
      <w:r>
        <w:rPr>
          <w:rFonts w:eastAsia="MS Mincho"/>
          <w:sz w:val="28"/>
          <w:szCs w:val="28"/>
          <w:lang w:val="uk-UA"/>
        </w:rPr>
        <w:t>Житомирської </w:t>
      </w:r>
      <w:proofErr w:type="spellEnd"/>
      <w:r>
        <w:rPr>
          <w:rFonts w:eastAsia="MS Mincho"/>
          <w:sz w:val="28"/>
          <w:szCs w:val="28"/>
          <w:lang w:val="uk-UA"/>
        </w:rPr>
        <w:t>обласної </w:t>
      </w:r>
      <w:r w:rsidRPr="002D5394">
        <w:rPr>
          <w:rFonts w:eastAsia="MS Mincho"/>
          <w:sz w:val="28"/>
          <w:szCs w:val="28"/>
          <w:lang w:val="uk-UA"/>
        </w:rPr>
        <w:t>ради</w:t>
      </w:r>
      <w:r>
        <w:rPr>
          <w:rFonts w:eastAsia="MS Mincho"/>
          <w:sz w:val="28"/>
          <w:szCs w:val="28"/>
          <w:lang w:val="uk-UA"/>
        </w:rPr>
        <w:t>;</w:t>
      </w:r>
      <w:r w:rsidRPr="002D5394">
        <w:rPr>
          <w:rFonts w:eastAsia="MS Mincho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 </w:t>
      </w:r>
      <w:r w:rsidR="00F96841">
        <w:rPr>
          <w:sz w:val="28"/>
          <w:szCs w:val="28"/>
          <w:lang w:val="uk-UA"/>
        </w:rPr>
        <w:t xml:space="preserve"> </w:t>
      </w:r>
      <w:r w:rsidR="009F3105">
        <w:rPr>
          <w:rFonts w:eastAsia="MS Mincho"/>
          <w:sz w:val="28"/>
          <w:szCs w:val="28"/>
          <w:lang w:val="uk-UA"/>
        </w:rPr>
        <w:t>.</w:t>
      </w:r>
      <w:r w:rsidR="009F3105" w:rsidRPr="002D5394">
        <w:rPr>
          <w:sz w:val="28"/>
          <w:szCs w:val="28"/>
          <w:lang w:val="uk-UA"/>
        </w:rPr>
        <w:t xml:space="preserve"> </w:t>
      </w:r>
      <w:r w:rsidR="009F3105" w:rsidRPr="002D5394">
        <w:rPr>
          <w:sz w:val="28"/>
          <w:szCs w:val="28"/>
          <w:lang w:val="uk-UA"/>
        </w:rPr>
        <w:br/>
        <w:t>місцезнаходження: </w:t>
      </w:r>
      <w:r w:rsidR="00A135DF">
        <w:rPr>
          <w:rFonts w:eastAsia="MS Mincho"/>
          <w:sz w:val="28"/>
          <w:szCs w:val="28"/>
          <w:lang w:val="uk-UA"/>
        </w:rPr>
        <w:t>10005</w:t>
      </w:r>
      <w:r w:rsidR="002C1639">
        <w:rPr>
          <w:rFonts w:eastAsia="MS Mincho"/>
          <w:sz w:val="28"/>
          <w:szCs w:val="28"/>
          <w:lang w:val="uk-UA"/>
        </w:rPr>
        <w:t>,  м</w:t>
      </w:r>
      <w:r w:rsidR="003B152B">
        <w:rPr>
          <w:rFonts w:eastAsia="MS Mincho"/>
          <w:sz w:val="28"/>
          <w:szCs w:val="28"/>
          <w:lang w:val="uk-UA"/>
        </w:rPr>
        <w:t>. Житом</w:t>
      </w:r>
      <w:r w:rsidR="00A135DF">
        <w:rPr>
          <w:rFonts w:eastAsia="MS Mincho"/>
          <w:sz w:val="28"/>
          <w:szCs w:val="28"/>
          <w:lang w:val="uk-UA"/>
        </w:rPr>
        <w:t xml:space="preserve">ир, </w:t>
      </w:r>
      <w:proofErr w:type="spellStart"/>
      <w:r w:rsidR="00A135DF">
        <w:rPr>
          <w:rFonts w:eastAsia="MS Mincho"/>
          <w:sz w:val="28"/>
          <w:szCs w:val="28"/>
          <w:lang w:val="uk-UA"/>
        </w:rPr>
        <w:t>Чуднівське</w:t>
      </w:r>
      <w:proofErr w:type="spellEnd"/>
      <w:r w:rsidR="00A135DF">
        <w:rPr>
          <w:rFonts w:eastAsia="MS Mincho"/>
          <w:sz w:val="28"/>
          <w:szCs w:val="28"/>
          <w:lang w:val="uk-UA"/>
        </w:rPr>
        <w:t xml:space="preserve"> шосе, 1</w:t>
      </w:r>
      <w:r w:rsidR="00F96841">
        <w:rPr>
          <w:rFonts w:eastAsia="MS Mincho"/>
          <w:sz w:val="28"/>
          <w:szCs w:val="28"/>
          <w:lang w:val="uk-UA"/>
        </w:rPr>
        <w:t>.</w:t>
      </w:r>
    </w:p>
    <w:p w:rsidR="009F3105" w:rsidRPr="002D5394" w:rsidRDefault="009F3105" w:rsidP="009F3105">
      <w:pPr>
        <w:ind w:firstLine="708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31. Відомо</w:t>
      </w:r>
      <w:r w:rsidR="00A135DF">
        <w:rPr>
          <w:sz w:val="28"/>
          <w:szCs w:val="28"/>
          <w:lang w:val="uk-UA"/>
        </w:rPr>
        <w:t>сті про Орган управління майном.</w:t>
      </w:r>
    </w:p>
    <w:p w:rsidR="009F3105" w:rsidRPr="002D5394" w:rsidRDefault="00A135DF" w:rsidP="009F31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9F3105" w:rsidRPr="002D5394">
        <w:rPr>
          <w:sz w:val="28"/>
          <w:szCs w:val="28"/>
          <w:lang w:val="uk-UA"/>
        </w:rPr>
        <w:t xml:space="preserve">айменування: </w:t>
      </w:r>
      <w:r w:rsidR="0074736B">
        <w:rPr>
          <w:rFonts w:eastAsia="MS Mincho"/>
          <w:sz w:val="28"/>
          <w:szCs w:val="28"/>
          <w:lang w:val="uk-UA"/>
        </w:rPr>
        <w:t>Житомирська обласна рада;</w:t>
      </w:r>
      <w:r w:rsidR="009F3105" w:rsidRPr="002D5394">
        <w:rPr>
          <w:sz w:val="28"/>
          <w:szCs w:val="28"/>
          <w:lang w:val="uk-UA"/>
        </w:rPr>
        <w:br/>
        <w:t xml:space="preserve">місцезнаходження:  </w:t>
      </w:r>
      <w:r w:rsidR="009F3105" w:rsidRPr="002D5394">
        <w:rPr>
          <w:rFonts w:eastAsia="MS Mincho"/>
          <w:sz w:val="28"/>
          <w:szCs w:val="28"/>
          <w:lang w:val="uk-UA"/>
        </w:rPr>
        <w:t>м. Житомир, майдан ім. С.П.</w:t>
      </w:r>
      <w:r w:rsidR="002C1639">
        <w:rPr>
          <w:rFonts w:eastAsia="MS Mincho"/>
          <w:sz w:val="28"/>
          <w:szCs w:val="28"/>
          <w:lang w:val="uk-UA"/>
        </w:rPr>
        <w:t xml:space="preserve"> </w:t>
      </w:r>
      <w:r w:rsidR="009F3105" w:rsidRPr="002D5394">
        <w:rPr>
          <w:rFonts w:eastAsia="MS Mincho"/>
          <w:sz w:val="28"/>
          <w:szCs w:val="28"/>
          <w:lang w:val="uk-UA"/>
        </w:rPr>
        <w:t>Корольова,</w:t>
      </w:r>
      <w:r w:rsidR="000E5FE4">
        <w:rPr>
          <w:rFonts w:eastAsia="MS Mincho"/>
          <w:sz w:val="28"/>
          <w:szCs w:val="28"/>
          <w:lang w:val="uk-UA"/>
        </w:rPr>
        <w:t xml:space="preserve"> </w:t>
      </w:r>
      <w:r w:rsidR="0074736B">
        <w:rPr>
          <w:rFonts w:eastAsia="MS Mincho"/>
          <w:sz w:val="28"/>
          <w:szCs w:val="28"/>
          <w:lang w:val="uk-UA"/>
        </w:rPr>
        <w:t>1;</w:t>
      </w:r>
      <w:r w:rsidR="009F3105" w:rsidRPr="002D5394">
        <w:rPr>
          <w:sz w:val="28"/>
          <w:szCs w:val="28"/>
          <w:lang w:val="uk-UA"/>
        </w:rPr>
        <w:br/>
        <w:t>прізвище, ім’я по батькові кері</w:t>
      </w:r>
      <w:r w:rsidR="007500FD">
        <w:rPr>
          <w:sz w:val="28"/>
          <w:szCs w:val="28"/>
          <w:lang w:val="uk-UA"/>
        </w:rPr>
        <w:t>вника: Ширма Володимир В</w:t>
      </w:r>
      <w:r>
        <w:rPr>
          <w:sz w:val="28"/>
          <w:szCs w:val="28"/>
          <w:lang w:val="uk-UA"/>
        </w:rPr>
        <w:t>асильович</w:t>
      </w:r>
      <w:r w:rsidR="000E5FE4">
        <w:rPr>
          <w:sz w:val="28"/>
          <w:szCs w:val="28"/>
          <w:lang w:val="uk-UA"/>
        </w:rPr>
        <w:t>.</w:t>
      </w:r>
    </w:p>
    <w:p w:rsidR="009F3105" w:rsidRPr="002D5394" w:rsidRDefault="00A135DF" w:rsidP="009F310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32. Відомості про Керівника.</w:t>
      </w:r>
    </w:p>
    <w:p w:rsidR="00CE6255" w:rsidRPr="00CE6255" w:rsidRDefault="00A135DF" w:rsidP="009F3105">
      <w:pPr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="009F3105" w:rsidRPr="002D5394">
        <w:rPr>
          <w:sz w:val="28"/>
          <w:szCs w:val="28"/>
          <w:lang w:val="uk-UA"/>
        </w:rPr>
        <w:t xml:space="preserve">різвище, ім’я по батькові:  </w:t>
      </w:r>
      <w:proofErr w:type="spellStart"/>
      <w:r>
        <w:rPr>
          <w:sz w:val="28"/>
          <w:szCs w:val="28"/>
          <w:lang w:val="uk-UA"/>
        </w:rPr>
        <w:t>Торбас</w:t>
      </w:r>
      <w:proofErr w:type="spellEnd"/>
      <w:r>
        <w:rPr>
          <w:sz w:val="28"/>
          <w:szCs w:val="28"/>
          <w:lang w:val="uk-UA"/>
        </w:rPr>
        <w:t xml:space="preserve"> Олександр Михайлович</w:t>
      </w:r>
      <w:r w:rsidR="0074736B">
        <w:rPr>
          <w:rFonts w:eastAsia="MS Mincho"/>
          <w:sz w:val="28"/>
          <w:szCs w:val="28"/>
          <w:lang w:val="uk-UA"/>
        </w:rPr>
        <w:t>;</w:t>
      </w:r>
      <w:r w:rsidR="009F3105" w:rsidRPr="002D5394">
        <w:rPr>
          <w:sz w:val="28"/>
          <w:szCs w:val="28"/>
          <w:lang w:val="uk-UA"/>
        </w:rPr>
        <w:br/>
        <w:t>місце</w:t>
      </w:r>
      <w:r w:rsidR="009F3105">
        <w:rPr>
          <w:sz w:val="28"/>
          <w:szCs w:val="28"/>
          <w:lang w:val="uk-UA"/>
        </w:rPr>
        <w:t xml:space="preserve"> </w:t>
      </w:r>
      <w:r w:rsidR="009F3105" w:rsidRPr="002D5394">
        <w:rPr>
          <w:sz w:val="28"/>
          <w:szCs w:val="28"/>
          <w:lang w:val="uk-UA"/>
        </w:rPr>
        <w:t xml:space="preserve"> проживання </w:t>
      </w:r>
      <w:r w:rsidR="009F3105">
        <w:rPr>
          <w:sz w:val="28"/>
          <w:szCs w:val="28"/>
          <w:lang w:val="uk-UA"/>
        </w:rPr>
        <w:t xml:space="preserve"> </w:t>
      </w:r>
      <w:r w:rsidR="009F3105" w:rsidRPr="002D5394">
        <w:rPr>
          <w:sz w:val="28"/>
          <w:szCs w:val="28"/>
          <w:lang w:val="uk-UA"/>
        </w:rPr>
        <w:t>(реєстрац</w:t>
      </w:r>
      <w:r w:rsidR="007500FD">
        <w:rPr>
          <w:sz w:val="28"/>
          <w:szCs w:val="28"/>
          <w:lang w:val="uk-UA"/>
        </w:rPr>
        <w:t>ії)</w:t>
      </w:r>
      <w:r w:rsidR="009F3105" w:rsidRPr="002D5394">
        <w:rPr>
          <w:sz w:val="28"/>
          <w:szCs w:val="28"/>
          <w:lang w:val="uk-UA"/>
        </w:rPr>
        <w:t>:</w:t>
      </w:r>
      <w:bookmarkStart w:id="0" w:name="_GoBack"/>
      <w:bookmarkEnd w:id="0"/>
      <w:r w:rsidR="0074736B" w:rsidRPr="007500FD">
        <w:rPr>
          <w:rFonts w:eastAsia="MS Mincho"/>
          <w:sz w:val="28"/>
          <w:szCs w:val="28"/>
          <w:lang w:val="uk-UA"/>
        </w:rPr>
        <w:t>;</w:t>
      </w:r>
      <w:r w:rsidR="00F96841">
        <w:rPr>
          <w:rFonts w:eastAsia="MS Mincho"/>
          <w:sz w:val="28"/>
          <w:szCs w:val="28"/>
          <w:lang w:val="uk-UA"/>
        </w:rPr>
        <w:t xml:space="preserve"> </w:t>
      </w:r>
      <w:r w:rsidR="009F3105" w:rsidRPr="002D5394">
        <w:rPr>
          <w:sz w:val="28"/>
          <w:szCs w:val="28"/>
          <w:lang w:val="uk-UA"/>
        </w:rPr>
        <w:br/>
        <w:t>номер службовог</w:t>
      </w:r>
      <w:r w:rsidR="00F96841">
        <w:rPr>
          <w:sz w:val="28"/>
          <w:szCs w:val="28"/>
          <w:lang w:val="uk-UA"/>
        </w:rPr>
        <w:t>о телефону:</w:t>
      </w:r>
      <w:r w:rsidR="0074736B">
        <w:rPr>
          <w:sz w:val="28"/>
          <w:szCs w:val="28"/>
          <w:lang w:val="uk-UA"/>
        </w:rPr>
        <w:t>;</w:t>
      </w:r>
      <w:r w:rsidR="009F3105" w:rsidRPr="002D5394">
        <w:rPr>
          <w:sz w:val="28"/>
          <w:szCs w:val="28"/>
          <w:lang w:val="uk-UA"/>
        </w:rPr>
        <w:br/>
        <w:t>номер мобільного  телефону:</w:t>
      </w:r>
      <w:r w:rsidR="0074736B" w:rsidRPr="007500FD">
        <w:rPr>
          <w:rFonts w:eastAsia="MS Mincho"/>
          <w:sz w:val="28"/>
          <w:szCs w:val="28"/>
          <w:lang w:val="uk-UA"/>
        </w:rPr>
        <w:t>;</w:t>
      </w:r>
      <w:r w:rsidR="009F3105" w:rsidRPr="002D5394">
        <w:rPr>
          <w:sz w:val="28"/>
          <w:szCs w:val="28"/>
          <w:lang w:val="uk-UA"/>
        </w:rPr>
        <w:br/>
        <w:t>серія,  номер  паспорта,  ким  і коли виданий:</w:t>
      </w:r>
      <w:r w:rsidR="00F96841">
        <w:rPr>
          <w:sz w:val="28"/>
          <w:szCs w:val="28"/>
          <w:lang w:val="uk-UA"/>
        </w:rPr>
        <w:t xml:space="preserve">  </w:t>
      </w:r>
      <w:r w:rsidR="009F3105" w:rsidRPr="002D5394">
        <w:rPr>
          <w:sz w:val="28"/>
          <w:szCs w:val="28"/>
          <w:lang w:val="uk-UA"/>
        </w:rPr>
        <w:t xml:space="preserve"> </w:t>
      </w:r>
    </w:p>
    <w:p w:rsidR="009F3105" w:rsidRPr="007500FD" w:rsidRDefault="009F3105" w:rsidP="009F3105">
      <w:pPr>
        <w:rPr>
          <w:sz w:val="28"/>
          <w:szCs w:val="28"/>
          <w:lang w:val="uk-UA"/>
        </w:rPr>
      </w:pPr>
      <w:r w:rsidRPr="00A135DF">
        <w:rPr>
          <w:b/>
          <w:sz w:val="28"/>
          <w:szCs w:val="28"/>
          <w:lang w:val="uk-UA"/>
        </w:rPr>
        <w:t xml:space="preserve"> </w:t>
      </w:r>
    </w:p>
    <w:p w:rsidR="009F3105" w:rsidRDefault="009F3105" w:rsidP="009F3105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33</w:t>
      </w:r>
      <w:r w:rsidR="003F2FBF">
        <w:rPr>
          <w:sz w:val="28"/>
          <w:szCs w:val="28"/>
          <w:lang w:val="uk-UA"/>
        </w:rPr>
        <w:t xml:space="preserve">. </w:t>
      </w:r>
      <w:proofErr w:type="spellStart"/>
      <w:r w:rsidR="003F2FBF">
        <w:rPr>
          <w:sz w:val="28"/>
          <w:szCs w:val="28"/>
        </w:rPr>
        <w:t>Цей</w:t>
      </w:r>
      <w:proofErr w:type="spellEnd"/>
      <w:r w:rsidR="003F2FBF">
        <w:rPr>
          <w:sz w:val="28"/>
          <w:szCs w:val="28"/>
        </w:rPr>
        <w:t xml:space="preserve"> контракт </w:t>
      </w:r>
      <w:proofErr w:type="spellStart"/>
      <w:r w:rsidR="003F2FBF">
        <w:rPr>
          <w:sz w:val="28"/>
          <w:szCs w:val="28"/>
        </w:rPr>
        <w:t>укладено</w:t>
      </w:r>
      <w:proofErr w:type="spellEnd"/>
      <w:r w:rsidR="003F2FBF">
        <w:rPr>
          <w:sz w:val="28"/>
          <w:szCs w:val="28"/>
        </w:rPr>
        <w:t xml:space="preserve"> у </w:t>
      </w:r>
      <w:proofErr w:type="spellStart"/>
      <w:r w:rsidR="003F2FBF">
        <w:rPr>
          <w:sz w:val="28"/>
          <w:szCs w:val="28"/>
        </w:rPr>
        <w:t>трьох</w:t>
      </w:r>
      <w:proofErr w:type="spellEnd"/>
      <w:r w:rsidR="003F2FBF">
        <w:rPr>
          <w:sz w:val="28"/>
          <w:szCs w:val="28"/>
        </w:rPr>
        <w:t xml:space="preserve"> </w:t>
      </w:r>
      <w:proofErr w:type="spellStart"/>
      <w:r w:rsidR="003F2FBF">
        <w:rPr>
          <w:sz w:val="28"/>
          <w:szCs w:val="28"/>
        </w:rPr>
        <w:t>примірн</w:t>
      </w:r>
      <w:r w:rsidR="003B152B">
        <w:rPr>
          <w:sz w:val="28"/>
          <w:szCs w:val="28"/>
        </w:rPr>
        <w:t>иках</w:t>
      </w:r>
      <w:proofErr w:type="spellEnd"/>
      <w:r w:rsidR="003B152B">
        <w:rPr>
          <w:sz w:val="28"/>
          <w:szCs w:val="28"/>
        </w:rPr>
        <w:t xml:space="preserve">,  по одному для </w:t>
      </w:r>
      <w:proofErr w:type="spellStart"/>
      <w:r w:rsidR="003B152B">
        <w:rPr>
          <w:sz w:val="28"/>
          <w:szCs w:val="28"/>
        </w:rPr>
        <w:t>кожної</w:t>
      </w:r>
      <w:proofErr w:type="spellEnd"/>
      <w:r w:rsidR="003B152B">
        <w:rPr>
          <w:sz w:val="28"/>
          <w:szCs w:val="28"/>
        </w:rPr>
        <w:t xml:space="preserve"> </w:t>
      </w:r>
      <w:proofErr w:type="spellStart"/>
      <w:r w:rsidR="003B152B">
        <w:rPr>
          <w:sz w:val="28"/>
          <w:szCs w:val="28"/>
        </w:rPr>
        <w:t>із</w:t>
      </w:r>
      <w:proofErr w:type="spellEnd"/>
      <w:r w:rsidR="003B152B">
        <w:rPr>
          <w:sz w:val="28"/>
          <w:szCs w:val="28"/>
        </w:rPr>
        <w:t xml:space="preserve"> </w:t>
      </w:r>
      <w:r w:rsidR="003B152B">
        <w:rPr>
          <w:sz w:val="28"/>
          <w:szCs w:val="28"/>
          <w:lang w:val="uk-UA"/>
        </w:rPr>
        <w:t>с</w:t>
      </w:r>
      <w:proofErr w:type="spellStart"/>
      <w:r w:rsidR="003F2FBF">
        <w:rPr>
          <w:sz w:val="28"/>
          <w:szCs w:val="28"/>
        </w:rPr>
        <w:t>торін</w:t>
      </w:r>
      <w:proofErr w:type="spellEnd"/>
      <w:r w:rsidR="003F2FBF">
        <w:rPr>
          <w:sz w:val="28"/>
          <w:szCs w:val="28"/>
        </w:rPr>
        <w:t xml:space="preserve"> та </w:t>
      </w:r>
      <w:r w:rsidR="007857F4">
        <w:rPr>
          <w:sz w:val="28"/>
          <w:szCs w:val="28"/>
          <w:lang w:val="uk-UA"/>
        </w:rPr>
        <w:t>управління</w:t>
      </w:r>
      <w:r w:rsidR="003B152B">
        <w:rPr>
          <w:sz w:val="28"/>
          <w:szCs w:val="28"/>
          <w:lang w:val="uk-UA"/>
        </w:rPr>
        <w:t xml:space="preserve"> </w:t>
      </w:r>
      <w:proofErr w:type="spellStart"/>
      <w:r w:rsidR="003F2FBF">
        <w:rPr>
          <w:sz w:val="28"/>
          <w:szCs w:val="28"/>
        </w:rPr>
        <w:t>охорони</w:t>
      </w:r>
      <w:proofErr w:type="spellEnd"/>
      <w:r w:rsidR="003F2FBF">
        <w:rPr>
          <w:sz w:val="28"/>
          <w:szCs w:val="28"/>
        </w:rPr>
        <w:t xml:space="preserve"> </w:t>
      </w:r>
      <w:proofErr w:type="spellStart"/>
      <w:r w:rsidR="003F2FBF">
        <w:rPr>
          <w:sz w:val="28"/>
          <w:szCs w:val="28"/>
        </w:rPr>
        <w:t>здоров’я</w:t>
      </w:r>
      <w:proofErr w:type="spellEnd"/>
      <w:r w:rsidR="003F2FBF">
        <w:rPr>
          <w:sz w:val="28"/>
          <w:szCs w:val="28"/>
        </w:rPr>
        <w:t xml:space="preserve"> </w:t>
      </w:r>
      <w:proofErr w:type="spellStart"/>
      <w:r w:rsidR="003F2FBF">
        <w:rPr>
          <w:sz w:val="28"/>
          <w:szCs w:val="28"/>
        </w:rPr>
        <w:t>облдержадміністрації</w:t>
      </w:r>
      <w:proofErr w:type="spellEnd"/>
      <w:r w:rsidR="003F2FBF">
        <w:rPr>
          <w:sz w:val="28"/>
          <w:szCs w:val="28"/>
        </w:rPr>
        <w:t xml:space="preserve">, </w:t>
      </w:r>
      <w:proofErr w:type="spellStart"/>
      <w:r w:rsidR="003F2FBF">
        <w:rPr>
          <w:sz w:val="28"/>
          <w:szCs w:val="28"/>
        </w:rPr>
        <w:t>які</w:t>
      </w:r>
      <w:proofErr w:type="spellEnd"/>
      <w:r w:rsidR="003F2FBF">
        <w:rPr>
          <w:sz w:val="28"/>
          <w:szCs w:val="28"/>
        </w:rPr>
        <w:t xml:space="preserve"> </w:t>
      </w:r>
      <w:proofErr w:type="spellStart"/>
      <w:r w:rsidR="003F2FBF">
        <w:rPr>
          <w:sz w:val="28"/>
          <w:szCs w:val="28"/>
        </w:rPr>
        <w:t>мають</w:t>
      </w:r>
      <w:proofErr w:type="spellEnd"/>
      <w:r w:rsidR="003F2FBF">
        <w:rPr>
          <w:sz w:val="28"/>
          <w:szCs w:val="28"/>
        </w:rPr>
        <w:t xml:space="preserve"> </w:t>
      </w:r>
      <w:proofErr w:type="spellStart"/>
      <w:r w:rsidR="003F2FBF">
        <w:rPr>
          <w:sz w:val="28"/>
          <w:szCs w:val="28"/>
        </w:rPr>
        <w:t>однакову</w:t>
      </w:r>
      <w:proofErr w:type="spellEnd"/>
      <w:r w:rsidR="003F2FBF">
        <w:rPr>
          <w:sz w:val="28"/>
          <w:szCs w:val="28"/>
        </w:rPr>
        <w:t xml:space="preserve"> </w:t>
      </w:r>
      <w:proofErr w:type="spellStart"/>
      <w:r w:rsidR="003F2FBF">
        <w:rPr>
          <w:sz w:val="28"/>
          <w:szCs w:val="28"/>
        </w:rPr>
        <w:t>юридичну</w:t>
      </w:r>
      <w:proofErr w:type="spellEnd"/>
      <w:r w:rsidR="003F2FBF">
        <w:rPr>
          <w:sz w:val="28"/>
          <w:szCs w:val="28"/>
        </w:rPr>
        <w:t xml:space="preserve"> силу.</w:t>
      </w:r>
    </w:p>
    <w:p w:rsidR="002C1639" w:rsidRDefault="002C1639" w:rsidP="009F3105">
      <w:pPr>
        <w:ind w:firstLine="708"/>
        <w:jc w:val="both"/>
        <w:rPr>
          <w:sz w:val="28"/>
          <w:szCs w:val="28"/>
          <w:lang w:val="uk-UA"/>
        </w:rPr>
      </w:pPr>
    </w:p>
    <w:p w:rsidR="002C1639" w:rsidRPr="002C1639" w:rsidRDefault="002C1639" w:rsidP="009F3105">
      <w:pPr>
        <w:ind w:firstLine="708"/>
        <w:jc w:val="both"/>
        <w:rPr>
          <w:sz w:val="28"/>
          <w:szCs w:val="28"/>
          <w:lang w:val="uk-UA"/>
        </w:rPr>
      </w:pPr>
    </w:p>
    <w:p w:rsidR="009F3105" w:rsidRPr="002D5394" w:rsidRDefault="009F3105" w:rsidP="009F3105">
      <w:pPr>
        <w:ind w:firstLine="708"/>
        <w:jc w:val="both"/>
        <w:rPr>
          <w:sz w:val="28"/>
          <w:szCs w:val="28"/>
          <w:lang w:val="uk-UA"/>
        </w:rPr>
      </w:pPr>
    </w:p>
    <w:p w:rsidR="009F3105" w:rsidRPr="002D5394" w:rsidRDefault="009F3105" w:rsidP="009F3105">
      <w:pPr>
        <w:ind w:firstLine="708"/>
        <w:jc w:val="both"/>
        <w:rPr>
          <w:sz w:val="28"/>
          <w:szCs w:val="28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FD0B4A" w:rsidRPr="00A135DF" w:rsidTr="002C1639">
        <w:tc>
          <w:tcPr>
            <w:tcW w:w="4968" w:type="dxa"/>
          </w:tcPr>
          <w:p w:rsidR="00FD0B4A" w:rsidRDefault="00FD0B4A" w:rsidP="007B24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:rsidR="00FD0B4A" w:rsidRDefault="00FD0B4A" w:rsidP="007B24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FD0B4A" w:rsidRDefault="00FD0B4A" w:rsidP="007B246F">
            <w:pPr>
              <w:rPr>
                <w:sz w:val="28"/>
                <w:szCs w:val="28"/>
                <w:lang w:val="uk-UA"/>
              </w:rPr>
            </w:pPr>
          </w:p>
          <w:p w:rsidR="00FD0B4A" w:rsidRDefault="00FD0B4A" w:rsidP="007B246F">
            <w:pPr>
              <w:tabs>
                <w:tab w:val="left" w:pos="3113"/>
              </w:tabs>
              <w:rPr>
                <w:sz w:val="28"/>
                <w:szCs w:val="28"/>
                <w:lang w:val="uk-UA"/>
              </w:rPr>
            </w:pPr>
          </w:p>
          <w:p w:rsidR="00041C05" w:rsidRDefault="00041C05" w:rsidP="007B246F">
            <w:pPr>
              <w:tabs>
                <w:tab w:val="left" w:pos="3113"/>
              </w:tabs>
              <w:rPr>
                <w:sz w:val="28"/>
                <w:szCs w:val="28"/>
                <w:lang w:val="uk-UA"/>
              </w:rPr>
            </w:pPr>
          </w:p>
          <w:p w:rsidR="00FD0B4A" w:rsidRDefault="00041C05" w:rsidP="00A135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____________  </w:t>
            </w:r>
            <w:r w:rsidR="00A135DF">
              <w:rPr>
                <w:sz w:val="28"/>
                <w:szCs w:val="28"/>
                <w:lang w:val="uk-UA"/>
              </w:rPr>
              <w:t>В.В. Ширма</w:t>
            </w:r>
          </w:p>
        </w:tc>
        <w:tc>
          <w:tcPr>
            <w:tcW w:w="4860" w:type="dxa"/>
          </w:tcPr>
          <w:p w:rsidR="00041C05" w:rsidRDefault="002C1639" w:rsidP="00A135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="00A135DF">
              <w:rPr>
                <w:sz w:val="28"/>
                <w:szCs w:val="28"/>
                <w:lang w:val="uk-UA"/>
              </w:rPr>
              <w:t>Головний лікар обласного</w:t>
            </w:r>
          </w:p>
          <w:p w:rsidR="00A135DF" w:rsidRDefault="00A135DF" w:rsidP="00A135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медичного центру</w:t>
            </w:r>
          </w:p>
          <w:p w:rsidR="00A135DF" w:rsidRPr="002C1639" w:rsidRDefault="00A135DF" w:rsidP="00A135DF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proofErr w:type="spellStart"/>
            <w:r>
              <w:rPr>
                <w:sz w:val="28"/>
                <w:szCs w:val="28"/>
                <w:lang w:val="uk-UA"/>
              </w:rPr>
              <w:t>вертебрології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 реабілітації</w:t>
            </w:r>
          </w:p>
          <w:p w:rsidR="00FD0B4A" w:rsidRDefault="002C1639" w:rsidP="007B24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="00FD0B4A">
              <w:rPr>
                <w:sz w:val="28"/>
                <w:szCs w:val="28"/>
                <w:lang w:val="uk-UA"/>
              </w:rPr>
              <w:t>Житомирської обласної ради</w:t>
            </w:r>
          </w:p>
          <w:p w:rsidR="00FD0B4A" w:rsidRDefault="00FD0B4A" w:rsidP="007B246F">
            <w:pPr>
              <w:rPr>
                <w:sz w:val="28"/>
                <w:szCs w:val="28"/>
                <w:lang w:val="uk-UA"/>
              </w:rPr>
            </w:pPr>
          </w:p>
          <w:p w:rsidR="00FD0B4A" w:rsidRDefault="002C1639" w:rsidP="007B24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="00FD0B4A">
              <w:rPr>
                <w:sz w:val="28"/>
                <w:szCs w:val="28"/>
                <w:lang w:val="uk-UA"/>
              </w:rPr>
              <w:t xml:space="preserve">___________ </w:t>
            </w:r>
            <w:r w:rsidR="00A135DF">
              <w:rPr>
                <w:sz w:val="28"/>
                <w:szCs w:val="28"/>
                <w:lang w:val="uk-UA"/>
              </w:rPr>
              <w:t xml:space="preserve"> О.М. </w:t>
            </w:r>
            <w:proofErr w:type="spellStart"/>
            <w:r w:rsidR="00A135DF">
              <w:rPr>
                <w:sz w:val="28"/>
                <w:szCs w:val="28"/>
                <w:lang w:val="uk-UA"/>
              </w:rPr>
              <w:t>Торбас</w:t>
            </w:r>
            <w:proofErr w:type="spellEnd"/>
          </w:p>
          <w:p w:rsidR="00FD0B4A" w:rsidRDefault="00FD0B4A" w:rsidP="007B246F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FD0B4A" w:rsidRDefault="001B7357" w:rsidP="00FD0B4A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“    </w:t>
      </w:r>
      <w:proofErr w:type="gramStart"/>
      <w:r>
        <w:rPr>
          <w:sz w:val="28"/>
          <w:szCs w:val="28"/>
          <w:lang w:val="en-US"/>
        </w:rPr>
        <w:t xml:space="preserve">“ </w:t>
      </w:r>
      <w:r w:rsidR="00FD0B4A">
        <w:rPr>
          <w:sz w:val="28"/>
          <w:szCs w:val="28"/>
          <w:lang w:val="uk-UA"/>
        </w:rPr>
        <w:t xml:space="preserve"> </w:t>
      </w:r>
      <w:r w:rsidR="00FD0B4A" w:rsidRPr="002D5394">
        <w:rPr>
          <w:sz w:val="28"/>
          <w:szCs w:val="28"/>
          <w:lang w:val="uk-UA"/>
        </w:rPr>
        <w:t>_</w:t>
      </w:r>
      <w:proofErr w:type="gramEnd"/>
      <w:r w:rsidR="00FD0B4A" w:rsidRPr="002D5394">
        <w:rPr>
          <w:sz w:val="28"/>
          <w:szCs w:val="28"/>
          <w:lang w:val="uk-UA"/>
        </w:rPr>
        <w:t>_</w:t>
      </w:r>
      <w:r w:rsidR="00FD0B4A">
        <w:rPr>
          <w:sz w:val="28"/>
          <w:szCs w:val="28"/>
          <w:lang w:val="uk-UA"/>
        </w:rPr>
        <w:t>_____________</w:t>
      </w:r>
      <w:r w:rsidR="00041C05">
        <w:rPr>
          <w:sz w:val="28"/>
          <w:szCs w:val="28"/>
          <w:lang w:val="uk-UA"/>
        </w:rPr>
        <w:t>2016</w:t>
      </w:r>
      <w:r w:rsidR="00FD0B4A" w:rsidRPr="002D5394">
        <w:rPr>
          <w:sz w:val="28"/>
          <w:szCs w:val="28"/>
          <w:lang w:val="uk-UA"/>
        </w:rPr>
        <w:t xml:space="preserve"> р</w:t>
      </w:r>
      <w:r w:rsidR="0074736B">
        <w:rPr>
          <w:sz w:val="28"/>
          <w:szCs w:val="28"/>
          <w:lang w:val="uk-UA"/>
        </w:rPr>
        <w:t>.</w:t>
      </w:r>
      <w:r w:rsidR="00FD0B4A" w:rsidRPr="002C1639">
        <w:rPr>
          <w:sz w:val="28"/>
          <w:szCs w:val="28"/>
          <w:lang w:val="uk-UA"/>
        </w:rPr>
        <w:t xml:space="preserve">  </w:t>
      </w:r>
      <w:r w:rsidR="002C1639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en-US"/>
        </w:rPr>
        <w:t xml:space="preserve">“     “ </w:t>
      </w:r>
      <w:r w:rsidR="00FD0B4A">
        <w:rPr>
          <w:sz w:val="28"/>
          <w:szCs w:val="28"/>
          <w:lang w:val="uk-UA"/>
        </w:rPr>
        <w:t xml:space="preserve"> </w:t>
      </w:r>
      <w:r w:rsidR="00FD0B4A" w:rsidRPr="002D5394">
        <w:rPr>
          <w:sz w:val="28"/>
          <w:szCs w:val="28"/>
          <w:lang w:val="uk-UA"/>
        </w:rPr>
        <w:t>__</w:t>
      </w:r>
      <w:r w:rsidR="00FD0B4A">
        <w:rPr>
          <w:sz w:val="28"/>
          <w:szCs w:val="28"/>
          <w:lang w:val="uk-UA"/>
        </w:rPr>
        <w:t>_____________</w:t>
      </w:r>
      <w:r w:rsidR="00041C05">
        <w:rPr>
          <w:sz w:val="28"/>
          <w:szCs w:val="28"/>
          <w:lang w:val="uk-UA"/>
        </w:rPr>
        <w:t>2016</w:t>
      </w:r>
      <w:r w:rsidR="00FD0B4A" w:rsidRPr="002D5394">
        <w:rPr>
          <w:sz w:val="28"/>
          <w:szCs w:val="28"/>
          <w:lang w:val="uk-UA"/>
        </w:rPr>
        <w:t xml:space="preserve"> р</w:t>
      </w:r>
      <w:r w:rsidR="0074736B">
        <w:rPr>
          <w:sz w:val="28"/>
          <w:szCs w:val="28"/>
          <w:lang w:val="uk-UA"/>
        </w:rPr>
        <w:t>.</w:t>
      </w:r>
    </w:p>
    <w:p w:rsidR="009F3105" w:rsidRDefault="009F3105" w:rsidP="009F3105">
      <w:pPr>
        <w:jc w:val="both"/>
        <w:rPr>
          <w:sz w:val="28"/>
          <w:szCs w:val="28"/>
          <w:lang w:val="uk-UA"/>
        </w:rPr>
      </w:pPr>
    </w:p>
    <w:p w:rsidR="00617FD4" w:rsidRDefault="00617FD4" w:rsidP="002B082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sectPr w:rsidR="00617FD4" w:rsidSect="004762A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C7" w:rsidRDefault="00DF59C7" w:rsidP="002B082A">
      <w:r>
        <w:separator/>
      </w:r>
    </w:p>
  </w:endnote>
  <w:endnote w:type="continuationSeparator" w:id="0">
    <w:p w:rsidR="00DF59C7" w:rsidRDefault="00DF59C7" w:rsidP="002B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C7" w:rsidRDefault="00DF59C7" w:rsidP="002B082A">
      <w:r>
        <w:separator/>
      </w:r>
    </w:p>
  </w:footnote>
  <w:footnote w:type="continuationSeparator" w:id="0">
    <w:p w:rsidR="00DF59C7" w:rsidRDefault="00DF59C7" w:rsidP="002B0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D4" w:rsidRDefault="00014F9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57E6C">
      <w:rPr>
        <w:noProof/>
      </w:rPr>
      <w:t>6</w:t>
    </w:r>
    <w:r>
      <w:rPr>
        <w:noProof/>
      </w:rPr>
      <w:fldChar w:fldCharType="end"/>
    </w:r>
  </w:p>
  <w:p w:rsidR="00617FD4" w:rsidRDefault="00617F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25D17"/>
    <w:multiLevelType w:val="hybridMultilevel"/>
    <w:tmpl w:val="7E88929A"/>
    <w:lvl w:ilvl="0" w:tplc="3BDA938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9FD3304"/>
    <w:multiLevelType w:val="hybridMultilevel"/>
    <w:tmpl w:val="BFA4A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2A"/>
    <w:rsid w:val="00014F90"/>
    <w:rsid w:val="00041C05"/>
    <w:rsid w:val="00081F14"/>
    <w:rsid w:val="00094483"/>
    <w:rsid w:val="000A1C7E"/>
    <w:rsid w:val="000E5FE4"/>
    <w:rsid w:val="000F03C0"/>
    <w:rsid w:val="000F5776"/>
    <w:rsid w:val="00173CFD"/>
    <w:rsid w:val="001B7357"/>
    <w:rsid w:val="001C039A"/>
    <w:rsid w:val="001C734D"/>
    <w:rsid w:val="001D6B2D"/>
    <w:rsid w:val="001E67BA"/>
    <w:rsid w:val="00202E94"/>
    <w:rsid w:val="00267649"/>
    <w:rsid w:val="00271B6A"/>
    <w:rsid w:val="002B082A"/>
    <w:rsid w:val="002B713E"/>
    <w:rsid w:val="002C1639"/>
    <w:rsid w:val="002C1EF0"/>
    <w:rsid w:val="002C5DAB"/>
    <w:rsid w:val="0030600F"/>
    <w:rsid w:val="00346D09"/>
    <w:rsid w:val="00357059"/>
    <w:rsid w:val="0037050F"/>
    <w:rsid w:val="0037281B"/>
    <w:rsid w:val="003A38E5"/>
    <w:rsid w:val="003B152B"/>
    <w:rsid w:val="003B1D39"/>
    <w:rsid w:val="003F2FBF"/>
    <w:rsid w:val="00406B19"/>
    <w:rsid w:val="0041102F"/>
    <w:rsid w:val="00436B34"/>
    <w:rsid w:val="00450861"/>
    <w:rsid w:val="00462ED7"/>
    <w:rsid w:val="004762AE"/>
    <w:rsid w:val="004765AF"/>
    <w:rsid w:val="004A735B"/>
    <w:rsid w:val="00503673"/>
    <w:rsid w:val="005047DA"/>
    <w:rsid w:val="0051083A"/>
    <w:rsid w:val="00520ECE"/>
    <w:rsid w:val="0052432C"/>
    <w:rsid w:val="00565FAA"/>
    <w:rsid w:val="005906CA"/>
    <w:rsid w:val="005955A3"/>
    <w:rsid w:val="005B1299"/>
    <w:rsid w:val="005E5ABC"/>
    <w:rsid w:val="00615334"/>
    <w:rsid w:val="00617FD4"/>
    <w:rsid w:val="00623361"/>
    <w:rsid w:val="00642784"/>
    <w:rsid w:val="00652E52"/>
    <w:rsid w:val="0066626B"/>
    <w:rsid w:val="0066649E"/>
    <w:rsid w:val="00676398"/>
    <w:rsid w:val="006A35C8"/>
    <w:rsid w:val="006C2E7B"/>
    <w:rsid w:val="007006CD"/>
    <w:rsid w:val="00700D33"/>
    <w:rsid w:val="00743E72"/>
    <w:rsid w:val="0074736B"/>
    <w:rsid w:val="007500FD"/>
    <w:rsid w:val="007857F4"/>
    <w:rsid w:val="007C5258"/>
    <w:rsid w:val="007D58E1"/>
    <w:rsid w:val="007D78C1"/>
    <w:rsid w:val="0081467B"/>
    <w:rsid w:val="00815CDE"/>
    <w:rsid w:val="00817728"/>
    <w:rsid w:val="00872981"/>
    <w:rsid w:val="008D299F"/>
    <w:rsid w:val="008F6141"/>
    <w:rsid w:val="009119C3"/>
    <w:rsid w:val="009541E6"/>
    <w:rsid w:val="009628BD"/>
    <w:rsid w:val="00970128"/>
    <w:rsid w:val="009938D4"/>
    <w:rsid w:val="009A6A13"/>
    <w:rsid w:val="009C6839"/>
    <w:rsid w:val="009F3105"/>
    <w:rsid w:val="00A07740"/>
    <w:rsid w:val="00A135DF"/>
    <w:rsid w:val="00A34FE4"/>
    <w:rsid w:val="00A61A27"/>
    <w:rsid w:val="00A664E4"/>
    <w:rsid w:val="00A7025A"/>
    <w:rsid w:val="00A8612F"/>
    <w:rsid w:val="00AB47B6"/>
    <w:rsid w:val="00AD571E"/>
    <w:rsid w:val="00AE51F9"/>
    <w:rsid w:val="00B06775"/>
    <w:rsid w:val="00B06D3A"/>
    <w:rsid w:val="00B33FDB"/>
    <w:rsid w:val="00B94CD5"/>
    <w:rsid w:val="00BA2562"/>
    <w:rsid w:val="00BA2D0C"/>
    <w:rsid w:val="00BA5B57"/>
    <w:rsid w:val="00BC1FB9"/>
    <w:rsid w:val="00BF24DB"/>
    <w:rsid w:val="00C12777"/>
    <w:rsid w:val="00C377EE"/>
    <w:rsid w:val="00C42A0D"/>
    <w:rsid w:val="00C519C4"/>
    <w:rsid w:val="00C55F9B"/>
    <w:rsid w:val="00C61D40"/>
    <w:rsid w:val="00CC4A4D"/>
    <w:rsid w:val="00CD4DDF"/>
    <w:rsid w:val="00CE6255"/>
    <w:rsid w:val="00CF26F3"/>
    <w:rsid w:val="00D871E7"/>
    <w:rsid w:val="00D96E64"/>
    <w:rsid w:val="00DA2BBC"/>
    <w:rsid w:val="00DB00AA"/>
    <w:rsid w:val="00DB1BA6"/>
    <w:rsid w:val="00DC0A66"/>
    <w:rsid w:val="00DF59C7"/>
    <w:rsid w:val="00E2774D"/>
    <w:rsid w:val="00E3207F"/>
    <w:rsid w:val="00E34B1E"/>
    <w:rsid w:val="00E57E6C"/>
    <w:rsid w:val="00E62804"/>
    <w:rsid w:val="00E878DA"/>
    <w:rsid w:val="00EB1D03"/>
    <w:rsid w:val="00EB4A53"/>
    <w:rsid w:val="00F21D80"/>
    <w:rsid w:val="00F411CE"/>
    <w:rsid w:val="00F44CEB"/>
    <w:rsid w:val="00F65F46"/>
    <w:rsid w:val="00F9001D"/>
    <w:rsid w:val="00F96841"/>
    <w:rsid w:val="00FC07AE"/>
    <w:rsid w:val="00FD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2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2B082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sid w:val="002B082A"/>
    <w:rPr>
      <w:rFonts w:ascii="Courier New" w:hAnsi="Courier New" w:cs="Courier New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rsid w:val="002B082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locked/>
    <w:rsid w:val="002B082A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2B082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locked/>
    <w:rsid w:val="002B082A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666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6649E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2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2B082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sid w:val="002B082A"/>
    <w:rPr>
      <w:rFonts w:ascii="Courier New" w:hAnsi="Courier New" w:cs="Courier New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rsid w:val="002B082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locked/>
    <w:rsid w:val="002B082A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2B082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locked/>
    <w:rsid w:val="002B082A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666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6649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955D-A87A-40B6-9B9B-00830BF7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2478</Words>
  <Characters>17482</Characters>
  <Application>Microsoft Office Word</Application>
  <DocSecurity>4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Олександр Дорожинський</cp:lastModifiedBy>
  <cp:revision>2</cp:revision>
  <cp:lastPrinted>2017-02-22T08:43:00Z</cp:lastPrinted>
  <dcterms:created xsi:type="dcterms:W3CDTF">2019-05-27T09:19:00Z</dcterms:created>
  <dcterms:modified xsi:type="dcterms:W3CDTF">2019-05-27T09:19:00Z</dcterms:modified>
</cp:coreProperties>
</file>